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5995"/>
        <w:gridCol w:w="951"/>
        <w:gridCol w:w="598"/>
        <w:gridCol w:w="1925"/>
      </w:tblGrid>
      <w:tr w:rsidR="000223DC" w:rsidRPr="00AD516F" w:rsidTr="000223DC">
        <w:trPr>
          <w:trHeight w:val="549"/>
        </w:trPr>
        <w:tc>
          <w:tcPr>
            <w:tcW w:w="838" w:type="dxa"/>
            <w:shd w:val="clear" w:color="auto" w:fill="auto"/>
            <w:vAlign w:val="center"/>
          </w:tcPr>
          <w:p w:rsidR="000223DC" w:rsidRPr="00F85CF7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F85CF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B72749" w:rsidRDefault="000223DC" w:rsidP="005461BA">
            <w:pPr>
              <w:jc w:val="center"/>
              <w:rPr>
                <w:b/>
                <w:sz w:val="20"/>
                <w:szCs w:val="20"/>
              </w:rPr>
            </w:pPr>
            <w:r w:rsidRPr="00B7274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B72749" w:rsidRDefault="000223DC" w:rsidP="00546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B72749" w:rsidRDefault="000223DC" w:rsidP="005461BA">
            <w:pPr>
              <w:jc w:val="center"/>
              <w:rPr>
                <w:b/>
                <w:sz w:val="20"/>
                <w:szCs w:val="20"/>
              </w:rPr>
            </w:pPr>
            <w:r w:rsidRPr="00B72749">
              <w:rPr>
                <w:b/>
                <w:sz w:val="20"/>
                <w:szCs w:val="20"/>
              </w:rPr>
              <w:t>ЕИ</w:t>
            </w:r>
          </w:p>
        </w:tc>
        <w:tc>
          <w:tcPr>
            <w:tcW w:w="1925" w:type="dxa"/>
            <w:vAlign w:val="center"/>
          </w:tcPr>
          <w:p w:rsidR="000223DC" w:rsidRPr="00B72749" w:rsidRDefault="000223DC" w:rsidP="00546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</w:t>
            </w:r>
          </w:p>
        </w:tc>
      </w:tr>
      <w:tr w:rsidR="000223DC" w:rsidRPr="00AD516F" w:rsidTr="000223DC">
        <w:trPr>
          <w:trHeight w:val="269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>провод ПВС 3х1,0 ГОСТ 7399-97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>ГОСТ 7399-97</w:t>
            </w: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1х1 желто-зеленый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1х1,5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1х1 зелено-желтый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87132B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1х1,5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1х2,5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1х4 белый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>
              <w:rPr>
                <w:color w:val="000000"/>
                <w:sz w:val="20"/>
                <w:szCs w:val="20"/>
              </w:rPr>
              <w:t>ПуГВ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1х10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1х16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136920">
              <w:rPr>
                <w:color w:val="000000"/>
                <w:sz w:val="20"/>
                <w:szCs w:val="20"/>
              </w:rPr>
              <w:t>ПуГВ</w:t>
            </w:r>
            <w:proofErr w:type="spellEnd"/>
            <w:r w:rsidRPr="00136920">
              <w:rPr>
                <w:color w:val="000000"/>
                <w:sz w:val="20"/>
                <w:szCs w:val="20"/>
              </w:rPr>
              <w:t xml:space="preserve"> 1х95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136920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260E49" w:rsidRDefault="000223DC" w:rsidP="005461BA">
            <w:pPr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провод ПВС 3х0,75 ГОСТ 7399-97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7399-97</w:t>
            </w: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260E49" w:rsidRDefault="000223DC" w:rsidP="005461BA">
            <w:pPr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260E49">
              <w:rPr>
                <w:color w:val="000000"/>
                <w:sz w:val="20"/>
                <w:szCs w:val="20"/>
              </w:rPr>
              <w:t>ПуВ</w:t>
            </w:r>
            <w:proofErr w:type="spellEnd"/>
            <w:r w:rsidRPr="00260E49">
              <w:rPr>
                <w:color w:val="000000"/>
                <w:sz w:val="20"/>
                <w:szCs w:val="20"/>
              </w:rPr>
              <w:t xml:space="preserve"> 1х1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C6F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260E49" w:rsidRDefault="000223DC" w:rsidP="005461BA">
            <w:pPr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 xml:space="preserve">провод </w:t>
            </w:r>
            <w:proofErr w:type="spellStart"/>
            <w:r w:rsidRPr="00260E49">
              <w:rPr>
                <w:color w:val="000000"/>
                <w:sz w:val="20"/>
                <w:szCs w:val="20"/>
              </w:rPr>
              <w:t>ПуВ</w:t>
            </w:r>
            <w:proofErr w:type="spellEnd"/>
            <w:r w:rsidRPr="00260E49">
              <w:rPr>
                <w:color w:val="000000"/>
                <w:sz w:val="20"/>
                <w:szCs w:val="20"/>
              </w:rPr>
              <w:t xml:space="preserve"> 1х2,5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BC6F4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070ED0">
              <w:rPr>
                <w:color w:val="000000"/>
                <w:sz w:val="20"/>
                <w:szCs w:val="20"/>
                <w:highlight w:val="yellow"/>
              </w:rPr>
              <w:t>провод ППСРВМ 120 1500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136920" w:rsidRDefault="000223DC" w:rsidP="005461BA">
            <w:pPr>
              <w:rPr>
                <w:color w:val="000000"/>
                <w:sz w:val="20"/>
                <w:szCs w:val="20"/>
              </w:rPr>
            </w:pPr>
            <w:r w:rsidRPr="00136920">
              <w:rPr>
                <w:color w:val="000000"/>
                <w:sz w:val="20"/>
                <w:szCs w:val="20"/>
              </w:rPr>
              <w:t>провод РКГМ 16,0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66778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5717A9" w:rsidRDefault="000223DC" w:rsidP="005461BA">
            <w:pPr>
              <w:rPr>
                <w:color w:val="000000"/>
                <w:sz w:val="20"/>
                <w:szCs w:val="20"/>
              </w:rPr>
            </w:pPr>
            <w:r w:rsidRPr="005717A9">
              <w:rPr>
                <w:color w:val="000000"/>
                <w:sz w:val="20"/>
                <w:szCs w:val="20"/>
              </w:rPr>
              <w:t>провод РКГМ 35,0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667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5717A9" w:rsidRDefault="000223DC" w:rsidP="005461BA">
            <w:pPr>
              <w:rPr>
                <w:color w:val="000000"/>
                <w:sz w:val="20"/>
                <w:szCs w:val="20"/>
              </w:rPr>
            </w:pPr>
            <w:r w:rsidRPr="005717A9">
              <w:rPr>
                <w:color w:val="000000"/>
                <w:sz w:val="20"/>
                <w:szCs w:val="20"/>
              </w:rPr>
              <w:t>провод обмоточный ПЭТВ-2 1,0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66778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5717A9" w:rsidRDefault="000223DC" w:rsidP="005461BA">
            <w:pPr>
              <w:rPr>
                <w:color w:val="000000"/>
                <w:sz w:val="20"/>
                <w:szCs w:val="20"/>
              </w:rPr>
            </w:pPr>
            <w:r w:rsidRPr="005717A9">
              <w:rPr>
                <w:color w:val="000000"/>
                <w:sz w:val="20"/>
                <w:szCs w:val="20"/>
              </w:rPr>
              <w:t>провод обмоточный ПСДКТ 1,25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66778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5717A9" w:rsidRDefault="000223DC" w:rsidP="005461BA">
            <w:pPr>
              <w:rPr>
                <w:color w:val="000000"/>
                <w:sz w:val="20"/>
                <w:szCs w:val="20"/>
              </w:rPr>
            </w:pPr>
            <w:r w:rsidRPr="005717A9">
              <w:rPr>
                <w:color w:val="000000"/>
                <w:sz w:val="20"/>
                <w:szCs w:val="20"/>
              </w:rPr>
              <w:t>провод обмоточный ПСДКТ 1,25#8,50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5717A9" w:rsidRDefault="000223DC" w:rsidP="005461BA">
            <w:pPr>
              <w:rPr>
                <w:color w:val="000000"/>
                <w:sz w:val="20"/>
                <w:szCs w:val="20"/>
              </w:rPr>
            </w:pPr>
            <w:r w:rsidRPr="005717A9">
              <w:rPr>
                <w:color w:val="000000"/>
                <w:sz w:val="20"/>
                <w:szCs w:val="20"/>
              </w:rPr>
              <w:t>провод обмоточный ПСДКТ 1,40х10,00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 w:rsidRPr="00266778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5717A9" w:rsidRDefault="000223DC" w:rsidP="005461BA">
            <w:pPr>
              <w:rPr>
                <w:color w:val="000000"/>
                <w:sz w:val="20"/>
                <w:szCs w:val="20"/>
              </w:rPr>
            </w:pPr>
            <w:r w:rsidRPr="005717A9">
              <w:rPr>
                <w:color w:val="000000"/>
                <w:sz w:val="20"/>
                <w:szCs w:val="20"/>
              </w:rPr>
              <w:t>провод обмоточный АПСД 4,5#6,7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 w:rsidRPr="00266778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5717A9" w:rsidRDefault="000223DC" w:rsidP="005461BA">
            <w:pPr>
              <w:rPr>
                <w:color w:val="000000"/>
                <w:sz w:val="20"/>
                <w:szCs w:val="20"/>
              </w:rPr>
            </w:pPr>
            <w:r w:rsidRPr="005717A9">
              <w:rPr>
                <w:color w:val="000000"/>
                <w:sz w:val="20"/>
                <w:szCs w:val="20"/>
              </w:rPr>
              <w:t>провод МГ 95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 w:rsidRPr="002667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260E49" w:rsidRDefault="000223DC" w:rsidP="005461BA">
            <w:pPr>
              <w:keepLines/>
              <w:widowControl w:val="0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провод МГ25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 w:rsidRPr="00266778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keepLines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60E4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3DC" w:rsidRPr="00AD516F" w:rsidTr="000223DC">
        <w:trPr>
          <w:trHeight w:val="273"/>
        </w:trPr>
        <w:tc>
          <w:tcPr>
            <w:tcW w:w="838" w:type="dxa"/>
            <w:shd w:val="clear" w:color="auto" w:fill="auto"/>
            <w:vAlign w:val="center"/>
          </w:tcPr>
          <w:p w:rsidR="000223DC" w:rsidRPr="007C1324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23DC" w:rsidRPr="00260E49" w:rsidRDefault="000223DC" w:rsidP="005461BA">
            <w:pPr>
              <w:keepLines/>
              <w:widowControl w:val="0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провод ПВС 2х0,75 ГОСТ 7399-97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223DC" w:rsidRPr="007C1324" w:rsidRDefault="000223DC" w:rsidP="000223DC">
            <w:pPr>
              <w:jc w:val="center"/>
              <w:rPr>
                <w:color w:val="000000"/>
                <w:sz w:val="20"/>
                <w:szCs w:val="20"/>
              </w:rPr>
            </w:pPr>
            <w:r w:rsidRPr="00203C4F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223DC" w:rsidRPr="00260E49" w:rsidRDefault="000223DC" w:rsidP="005461BA">
            <w:pPr>
              <w:keepLines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5" w:type="dxa"/>
            <w:vAlign w:val="center"/>
          </w:tcPr>
          <w:p w:rsidR="000223DC" w:rsidRPr="00260E49" w:rsidRDefault="000223DC" w:rsidP="005461BA">
            <w:pPr>
              <w:jc w:val="center"/>
              <w:rPr>
                <w:color w:val="000000"/>
                <w:sz w:val="20"/>
                <w:szCs w:val="20"/>
              </w:rPr>
            </w:pPr>
            <w:r w:rsidRPr="007C1324">
              <w:rPr>
                <w:color w:val="000000"/>
                <w:sz w:val="20"/>
                <w:szCs w:val="20"/>
              </w:rPr>
              <w:t>ГОСТ 7399-97</w:t>
            </w:r>
          </w:p>
        </w:tc>
      </w:tr>
    </w:tbl>
    <w:p w:rsidR="00F57C9E" w:rsidRDefault="00F57C9E"/>
    <w:p w:rsidR="000223DC" w:rsidRDefault="000223DC"/>
    <w:p w:rsidR="000223DC" w:rsidRDefault="000223DC"/>
    <w:p w:rsidR="000223DC" w:rsidRDefault="000223DC"/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955"/>
        <w:gridCol w:w="709"/>
        <w:gridCol w:w="4252"/>
        <w:gridCol w:w="2835"/>
      </w:tblGrid>
      <w:tr w:rsidR="000223DC" w:rsidRPr="009233BF" w:rsidTr="000223DC">
        <w:trPr>
          <w:trHeight w:hRule="exact" w:val="2489"/>
          <w:tblHeader/>
        </w:trPr>
        <w:tc>
          <w:tcPr>
            <w:tcW w:w="566" w:type="dxa"/>
            <w:vAlign w:val="center"/>
          </w:tcPr>
          <w:p w:rsidR="000223DC" w:rsidRPr="009233BF" w:rsidRDefault="000223DC" w:rsidP="005461BA">
            <w:pPr>
              <w:keepLines/>
              <w:widowControl w:val="0"/>
              <w:spacing w:line="312" w:lineRule="auto"/>
              <w:ind w:left="-647" w:firstLine="568"/>
              <w:jc w:val="center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lastRenderedPageBreak/>
              <w:t>№</w:t>
            </w:r>
          </w:p>
          <w:p w:rsidR="000223DC" w:rsidRPr="009233BF" w:rsidRDefault="000223DC" w:rsidP="005461BA">
            <w:pPr>
              <w:keepLines/>
              <w:widowControl w:val="0"/>
              <w:spacing w:line="312" w:lineRule="auto"/>
              <w:ind w:left="-647" w:firstLine="568"/>
              <w:jc w:val="center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п/п</w:t>
            </w:r>
          </w:p>
        </w:tc>
        <w:tc>
          <w:tcPr>
            <w:tcW w:w="5955" w:type="dxa"/>
            <w:vAlign w:val="center"/>
          </w:tcPr>
          <w:p w:rsidR="000223DC" w:rsidRPr="009233BF" w:rsidRDefault="000223DC" w:rsidP="005461BA">
            <w:pPr>
              <w:keepLines/>
              <w:widowControl w:val="0"/>
              <w:spacing w:line="312" w:lineRule="auto"/>
              <w:ind w:firstLine="62"/>
              <w:jc w:val="center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223DC" w:rsidRPr="009233BF" w:rsidRDefault="000223DC" w:rsidP="005461BA">
            <w:pPr>
              <w:keepLines/>
              <w:widowControl w:val="0"/>
              <w:autoSpaceDE w:val="0"/>
              <w:autoSpaceDN w:val="0"/>
              <w:adjustRightInd w:val="0"/>
              <w:spacing w:line="312" w:lineRule="auto"/>
              <w:ind w:left="113" w:right="113" w:firstLine="709"/>
              <w:jc w:val="center"/>
              <w:outlineLvl w:val="1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№ показателя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keepLines/>
              <w:widowControl w:val="0"/>
              <w:autoSpaceDE w:val="0"/>
              <w:autoSpaceDN w:val="0"/>
              <w:adjustRightInd w:val="0"/>
              <w:spacing w:line="312" w:lineRule="auto"/>
              <w:ind w:firstLine="62"/>
              <w:jc w:val="center"/>
              <w:outlineLvl w:val="1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 xml:space="preserve">Показатель (характеристика) </w:t>
            </w:r>
          </w:p>
          <w:p w:rsidR="000223DC" w:rsidRPr="009233BF" w:rsidRDefault="000223DC" w:rsidP="005461BA">
            <w:pPr>
              <w:keepLines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outlineLvl w:val="1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товара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keepLines/>
              <w:widowControl w:val="0"/>
              <w:spacing w:line="312" w:lineRule="auto"/>
              <w:ind w:firstLine="205"/>
              <w:jc w:val="center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Показатели, (характеристики) значения которых не могут изменяться</w:t>
            </w:r>
          </w:p>
        </w:tc>
      </w:tr>
      <w:tr w:rsidR="000223DC" w:rsidRPr="009233BF" w:rsidTr="000223DC">
        <w:trPr>
          <w:trHeight w:val="307"/>
          <w:tblHeader/>
        </w:trPr>
        <w:tc>
          <w:tcPr>
            <w:tcW w:w="566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outlineLvl w:val="1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outlineLvl w:val="1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spacing w:line="312" w:lineRule="auto"/>
              <w:ind w:firstLine="6"/>
              <w:jc w:val="center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ind w:firstLine="35"/>
              <w:jc w:val="center"/>
              <w:rPr>
                <w:sz w:val="20"/>
                <w:szCs w:val="20"/>
              </w:rPr>
            </w:pPr>
            <w:r w:rsidRPr="009233BF">
              <w:rPr>
                <w:sz w:val="20"/>
                <w:szCs w:val="20"/>
              </w:rPr>
              <w:t>11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Провод ПВС 3х1,0 ГОСТ 7399-97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Сечение жилы, мм</w:t>
            </w:r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Рабочее (номинальное) напряжение по ГОСТ 7399-97, </w:t>
            </w:r>
            <w:proofErr w:type="spellStart"/>
            <w:r w:rsidRPr="00751ECF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0,66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Оболочка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Белый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Условия эксплуатации, </w:t>
            </w:r>
            <w:proofErr w:type="spellStart"/>
            <w:r w:rsidRPr="00136920">
              <w:rPr>
                <w:sz w:val="20"/>
                <w:szCs w:val="20"/>
              </w:rPr>
              <w:t>о</w:t>
            </w:r>
            <w:r w:rsidRPr="00751EC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-25 до +40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ПуВ</w:t>
            </w:r>
            <w:proofErr w:type="spellEnd"/>
            <w:r w:rsidRPr="00751ECF">
              <w:rPr>
                <w:sz w:val="20"/>
                <w:szCs w:val="20"/>
              </w:rPr>
              <w:t xml:space="preserve"> 1х1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Сечение жилы,</w:t>
            </w:r>
            <w:r>
              <w:rPr>
                <w:sz w:val="20"/>
                <w:szCs w:val="20"/>
              </w:rPr>
              <w:t xml:space="preserve"> </w:t>
            </w:r>
            <w:r w:rsidRPr="00751ECF">
              <w:rPr>
                <w:sz w:val="20"/>
                <w:szCs w:val="20"/>
              </w:rPr>
              <w:t>мм</w:t>
            </w:r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31947-2012,</w:t>
            </w:r>
            <w:r>
              <w:rPr>
                <w:sz w:val="20"/>
                <w:szCs w:val="20"/>
              </w:rPr>
              <w:t xml:space="preserve"> </w:t>
            </w:r>
            <w:r w:rsidRPr="00751ECF">
              <w:rPr>
                <w:sz w:val="20"/>
                <w:szCs w:val="20"/>
              </w:rPr>
              <w:t>В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Желто-зеленый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ПуВ</w:t>
            </w:r>
            <w:proofErr w:type="spellEnd"/>
            <w:r w:rsidRPr="00751ECF">
              <w:rPr>
                <w:sz w:val="20"/>
                <w:szCs w:val="20"/>
              </w:rPr>
              <w:t xml:space="preserve"> 1х1,5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 w:rsidRPr="008B1678">
              <w:rPr>
                <w:sz w:val="20"/>
                <w:szCs w:val="20"/>
              </w:rPr>
              <w:t xml:space="preserve">, </w:t>
            </w:r>
            <w:proofErr w:type="spellStart"/>
            <w:r w:rsidRPr="008B16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Сечение жилы,</w:t>
            </w:r>
            <w:r>
              <w:rPr>
                <w:sz w:val="20"/>
                <w:szCs w:val="20"/>
              </w:rPr>
              <w:t xml:space="preserve"> </w:t>
            </w:r>
            <w:r w:rsidRPr="00751ECF">
              <w:rPr>
                <w:sz w:val="20"/>
                <w:szCs w:val="20"/>
              </w:rPr>
              <w:t>мм</w:t>
            </w:r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1,5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Желто-зеленый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Зелено-желтый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136920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белый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136920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1,5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Зелено-желтый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2,5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Зелено-желтый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136920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белый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</w:t>
            </w:r>
            <w:r>
              <w:rPr>
                <w:sz w:val="20"/>
                <w:szCs w:val="20"/>
              </w:rPr>
              <w:t>,</w:t>
            </w:r>
            <w:r w:rsidRPr="00751ECF">
              <w:rPr>
                <w:sz w:val="20"/>
                <w:szCs w:val="20"/>
              </w:rPr>
              <w:t xml:space="preserve">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Зелено-желтый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 w:rsidRPr="00136920">
              <w:rPr>
                <w:sz w:val="20"/>
                <w:szCs w:val="20"/>
              </w:rPr>
              <w:t xml:space="preserve">, </w:t>
            </w:r>
            <w:proofErr w:type="spellStart"/>
            <w:r w:rsidRPr="0013692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белый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Зелено-желтый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16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Зелено-желтый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Провод </w:t>
            </w:r>
            <w:proofErr w:type="spellStart"/>
            <w:r w:rsidRPr="00751ECF">
              <w:rPr>
                <w:sz w:val="20"/>
                <w:szCs w:val="20"/>
              </w:rPr>
              <w:t>ПуГВ</w:t>
            </w:r>
            <w:proofErr w:type="spellEnd"/>
            <w:r w:rsidRPr="00751ECF">
              <w:rPr>
                <w:sz w:val="20"/>
                <w:szCs w:val="20"/>
              </w:rPr>
              <w:t xml:space="preserve"> 1х95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751ECF" w:rsidRDefault="000223DC" w:rsidP="005461BA">
            <w:pPr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Количество жил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Сечение </w:t>
            </w:r>
            <w:proofErr w:type="gramStart"/>
            <w:r w:rsidRPr="00751ECF">
              <w:rPr>
                <w:sz w:val="20"/>
                <w:szCs w:val="20"/>
              </w:rPr>
              <w:t>жилы,мм</w:t>
            </w:r>
            <w:proofErr w:type="gramEnd"/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95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Рабочее (номинальное) напряжение по ГОСТ 31947-</w:t>
            </w:r>
            <w:proofErr w:type="gramStart"/>
            <w:r w:rsidRPr="00751ECF">
              <w:rPr>
                <w:sz w:val="20"/>
                <w:szCs w:val="20"/>
              </w:rPr>
              <w:t>2012,В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751ECF">
              <w:rPr>
                <w:sz w:val="20"/>
                <w:szCs w:val="20"/>
              </w:rPr>
              <w:t>ПВх</w:t>
            </w:r>
            <w:proofErr w:type="spellEnd"/>
            <w:r w:rsidRPr="00751ECF">
              <w:rPr>
                <w:sz w:val="20"/>
                <w:szCs w:val="20"/>
              </w:rPr>
              <w:t xml:space="preserve">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Зелено-желтый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Условия эксплуатации, 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Тип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Повышенной гибкости</w:t>
            </w:r>
          </w:p>
        </w:tc>
      </w:tr>
      <w:tr w:rsidR="000223DC" w:rsidRPr="00FD67E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D47AC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 ПВС 3х0,75 </w:t>
            </w:r>
            <w:r w:rsidRPr="00A26AB2">
              <w:rPr>
                <w:sz w:val="20"/>
                <w:szCs w:val="20"/>
              </w:rPr>
              <w:t>ГОСТ 7399-97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</w:t>
            </w:r>
          </w:p>
        </w:tc>
        <w:tc>
          <w:tcPr>
            <w:tcW w:w="2835" w:type="dxa"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23DC" w:rsidRPr="00957D5E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Сечение жилы, мм</w:t>
            </w:r>
            <w:r w:rsidRPr="00944ED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223DC" w:rsidRPr="00957D5E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(номинальное) напряжение по ГОСТ 7399-97,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0223DC" w:rsidRPr="00957D5E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медная</w:t>
            </w:r>
          </w:p>
        </w:tc>
      </w:tr>
      <w:tr w:rsidR="000223DC" w:rsidRPr="00957D5E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4A1ECC">
              <w:rPr>
                <w:sz w:val="20"/>
                <w:szCs w:val="20"/>
              </w:rPr>
              <w:t>ПВХ пластикат</w:t>
            </w:r>
          </w:p>
        </w:tc>
      </w:tr>
      <w:tr w:rsidR="000223DC" w:rsidRPr="00957D5E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Оболочка</w:t>
            </w:r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4A1ECC">
              <w:rPr>
                <w:sz w:val="20"/>
                <w:szCs w:val="20"/>
              </w:rPr>
              <w:t>ПВХ пластикат</w:t>
            </w:r>
          </w:p>
        </w:tc>
      </w:tr>
      <w:tr w:rsidR="000223DC" w:rsidRPr="00957D5E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</w:tr>
      <w:tr w:rsidR="000223DC" w:rsidRPr="00957D5E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эксплуатации, </w:t>
            </w:r>
            <w:proofErr w:type="spellStart"/>
            <w:r w:rsidRPr="00944ED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-25 до +40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5" w:type="dxa"/>
            <w:vMerge w:val="restart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 </w:t>
            </w:r>
            <w:proofErr w:type="spellStart"/>
            <w:r>
              <w:rPr>
                <w:sz w:val="20"/>
                <w:szCs w:val="20"/>
              </w:rPr>
              <w:t>ПуВ</w:t>
            </w:r>
            <w:proofErr w:type="spellEnd"/>
            <w:r>
              <w:rPr>
                <w:sz w:val="20"/>
                <w:szCs w:val="20"/>
              </w:rPr>
              <w:t xml:space="preserve"> 1х1</w:t>
            </w:r>
          </w:p>
          <w:p w:rsidR="000223DC" w:rsidRPr="00D47AC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6E161F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</w:t>
            </w:r>
          </w:p>
        </w:tc>
        <w:tc>
          <w:tcPr>
            <w:tcW w:w="2835" w:type="dxa"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Сечение </w:t>
            </w:r>
            <w:proofErr w:type="gramStart"/>
            <w:r>
              <w:rPr>
                <w:sz w:val="20"/>
                <w:szCs w:val="20"/>
              </w:rPr>
              <w:t>жилы,мм</w:t>
            </w:r>
            <w:proofErr w:type="gramEnd"/>
            <w:r w:rsidRPr="00944ED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(номинальное) напряжение по </w:t>
            </w:r>
            <w:r w:rsidRPr="00A13276">
              <w:rPr>
                <w:sz w:val="20"/>
                <w:szCs w:val="20"/>
              </w:rPr>
              <w:t>ГОСТ 31947-</w:t>
            </w:r>
            <w:proofErr w:type="gramStart"/>
            <w:r w:rsidRPr="00A13276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4A1ECC">
              <w:rPr>
                <w:sz w:val="20"/>
                <w:szCs w:val="20"/>
              </w:rPr>
              <w:t>ПВХ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эксплуатации </w:t>
            </w:r>
            <w:r w:rsidRPr="00A13276">
              <w:rPr>
                <w:sz w:val="20"/>
                <w:szCs w:val="20"/>
              </w:rPr>
              <w:t>по ГОСТ 31947-2012</w:t>
            </w:r>
            <w:r>
              <w:rPr>
                <w:sz w:val="20"/>
                <w:szCs w:val="20"/>
              </w:rPr>
              <w:t xml:space="preserve">, </w:t>
            </w:r>
            <w:r w:rsidRPr="00A13276">
              <w:rPr>
                <w:sz w:val="20"/>
                <w:szCs w:val="20"/>
              </w:rPr>
              <w:t>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-40 до +65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5" w:type="dxa"/>
            <w:vMerge w:val="restart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 </w:t>
            </w:r>
            <w:proofErr w:type="spellStart"/>
            <w:r>
              <w:rPr>
                <w:sz w:val="20"/>
                <w:szCs w:val="20"/>
              </w:rPr>
              <w:t>ПуВ</w:t>
            </w:r>
            <w:proofErr w:type="spellEnd"/>
            <w:r>
              <w:rPr>
                <w:sz w:val="20"/>
                <w:szCs w:val="20"/>
              </w:rPr>
              <w:t xml:space="preserve"> 1х2,5</w:t>
            </w:r>
          </w:p>
          <w:p w:rsidR="000223DC" w:rsidRPr="00D47AC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6E161F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</w:t>
            </w:r>
          </w:p>
        </w:tc>
        <w:tc>
          <w:tcPr>
            <w:tcW w:w="2835" w:type="dxa"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Сечение </w:t>
            </w:r>
            <w:proofErr w:type="gramStart"/>
            <w:r>
              <w:rPr>
                <w:sz w:val="20"/>
                <w:szCs w:val="20"/>
              </w:rPr>
              <w:t>жилы,мм</w:t>
            </w:r>
            <w:proofErr w:type="gramEnd"/>
            <w:r w:rsidRPr="00944ED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(номинальное) напряжение по </w:t>
            </w:r>
            <w:r w:rsidRPr="00A13276">
              <w:rPr>
                <w:sz w:val="20"/>
                <w:szCs w:val="20"/>
              </w:rPr>
              <w:t>ГОСТ 31947-</w:t>
            </w:r>
            <w:proofErr w:type="gramStart"/>
            <w:r w:rsidRPr="00A13276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450/750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4A1ECC">
              <w:rPr>
                <w:sz w:val="20"/>
                <w:szCs w:val="20"/>
              </w:rPr>
              <w:t>ПВХ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Желто-зеленый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эксплуатации </w:t>
            </w:r>
            <w:r w:rsidRPr="00A13276">
              <w:rPr>
                <w:sz w:val="20"/>
                <w:szCs w:val="20"/>
              </w:rPr>
              <w:t>по ГОСТ 31947-2012</w:t>
            </w:r>
            <w:r>
              <w:rPr>
                <w:sz w:val="20"/>
                <w:szCs w:val="20"/>
              </w:rPr>
              <w:t xml:space="preserve">, </w:t>
            </w:r>
            <w:r w:rsidRPr="00A13276">
              <w:rPr>
                <w:sz w:val="20"/>
                <w:szCs w:val="20"/>
              </w:rPr>
              <w:t>°С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-40 до +65</w:t>
            </w:r>
          </w:p>
        </w:tc>
      </w:tr>
      <w:tr w:rsidR="000223DC" w:rsidRPr="00136920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 w:rsidRPr="00070ED0">
              <w:rPr>
                <w:sz w:val="20"/>
                <w:szCs w:val="20"/>
                <w:highlight w:val="yellow"/>
              </w:rPr>
              <w:t>Провод ППСРВМ 120 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751ECF" w:rsidRDefault="000223DC" w:rsidP="005461BA">
            <w:pPr>
              <w:jc w:val="center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136920" w:rsidRDefault="000223DC" w:rsidP="005461B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 xml:space="preserve">Количество проводящих жил, </w:t>
            </w:r>
            <w:proofErr w:type="spellStart"/>
            <w:r w:rsidRPr="0013692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1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Тип проводящей жилы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многопроволочная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Материал жилы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медь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Материал оболочки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ПВХ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Материал изоляции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резина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Номинальное сечение жилы площадью, мм2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120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proofErr w:type="gramStart"/>
            <w:r w:rsidRPr="00136920">
              <w:rPr>
                <w:sz w:val="20"/>
                <w:szCs w:val="20"/>
              </w:rPr>
              <w:t>Номинальное  переменное</w:t>
            </w:r>
            <w:proofErr w:type="gramEnd"/>
            <w:r w:rsidRPr="00136920">
              <w:rPr>
                <w:sz w:val="20"/>
                <w:szCs w:val="20"/>
              </w:rPr>
              <w:t xml:space="preserve"> напряжение, В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1500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751ECF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 xml:space="preserve">Наружный диаметр, мм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27,1</w:t>
            </w:r>
          </w:p>
        </w:tc>
      </w:tr>
      <w:tr w:rsidR="000223DC" w:rsidRPr="00136920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136920" w:rsidRDefault="000223DC" w:rsidP="005461BA">
            <w:pPr>
              <w:ind w:left="-108" w:right="-85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Провод РКГМ 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136920" w:rsidRDefault="000223DC" w:rsidP="005461BA">
            <w:pPr>
              <w:ind w:right="-108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Номинальное сечение жилы, мм²</w:t>
            </w:r>
          </w:p>
        </w:tc>
        <w:tc>
          <w:tcPr>
            <w:tcW w:w="2835" w:type="dxa"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16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 xml:space="preserve">Номинальное </w:t>
            </w:r>
            <w:proofErr w:type="spellStart"/>
            <w:proofErr w:type="gramStart"/>
            <w:r w:rsidRPr="00136920">
              <w:rPr>
                <w:sz w:val="20"/>
                <w:szCs w:val="20"/>
              </w:rPr>
              <w:t>напряже-ние</w:t>
            </w:r>
            <w:proofErr w:type="spellEnd"/>
            <w:proofErr w:type="gramEnd"/>
            <w:r w:rsidRPr="00136920">
              <w:rPr>
                <w:sz w:val="20"/>
                <w:szCs w:val="20"/>
              </w:rPr>
              <w:t xml:space="preserve"> переменного тока, В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660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Номинальный наружный диаметр, мм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9,2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136920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 xml:space="preserve">Класс </w:t>
            </w:r>
            <w:proofErr w:type="spellStart"/>
            <w:r w:rsidRPr="00136920">
              <w:rPr>
                <w:sz w:val="20"/>
                <w:szCs w:val="20"/>
              </w:rPr>
              <w:t>нагревостойкости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36920">
              <w:rPr>
                <w:sz w:val="20"/>
                <w:szCs w:val="20"/>
              </w:rPr>
              <w:t>Н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  <w:r w:rsidRPr="00E96D5D">
              <w:rPr>
                <w:sz w:val="20"/>
                <w:szCs w:val="20"/>
              </w:rPr>
              <w:t>провод РКГМ 35,0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Номинальное напряжение</w:t>
            </w:r>
          </w:p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переменного тока до 400 Гц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660 В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Номинальное сечение жилы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35 мм²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наружный диаметр провода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12,2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Номинальная толщина изоляции провода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contextualSpacing/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1,4 мм</w:t>
            </w:r>
          </w:p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Класс </w:t>
            </w:r>
            <w:proofErr w:type="spellStart"/>
            <w:r w:rsidRPr="000B3B59">
              <w:rPr>
                <w:sz w:val="20"/>
                <w:szCs w:val="20"/>
              </w:rPr>
              <w:t>нагревостойкости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pStyle w:val="afff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«Н»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pStyle w:val="afff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кремнийорганическая резина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Оплетка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pStyle w:val="afff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стекловолокно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Пропитка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pStyle w:val="afff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теплостойкий лак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  <w:r w:rsidRPr="00E96D5D">
              <w:rPr>
                <w:sz w:val="20"/>
                <w:szCs w:val="20"/>
              </w:rPr>
              <w:t xml:space="preserve">провод </w:t>
            </w:r>
            <w:proofErr w:type="spellStart"/>
            <w:r w:rsidRPr="00E96D5D">
              <w:rPr>
                <w:sz w:val="20"/>
                <w:szCs w:val="20"/>
              </w:rPr>
              <w:t>обмоиточный</w:t>
            </w:r>
            <w:proofErr w:type="spellEnd"/>
            <w:r w:rsidRPr="00E96D5D">
              <w:rPr>
                <w:sz w:val="20"/>
                <w:szCs w:val="20"/>
              </w:rPr>
              <w:t xml:space="preserve"> ПЭТВ-2 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диаметр жилы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1,0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полиэфирный лак (тип 2)</w:t>
            </w:r>
          </w:p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(эмалевая изоляция)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Температурный индекс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+130 ºС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Класс </w:t>
            </w:r>
            <w:proofErr w:type="spellStart"/>
            <w:r w:rsidRPr="000B3B59">
              <w:rPr>
                <w:sz w:val="20"/>
                <w:szCs w:val="20"/>
              </w:rPr>
              <w:t>нагревостойкости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«В»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Материал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медный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Сечение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круглое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  <w:r w:rsidRPr="00E96D5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ровод обмоточный ПСДКТ 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диаметр проволоки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1,25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диаметр провода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1,45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утоненная из стеклянных нитей, пропитанных </w:t>
            </w:r>
            <w:proofErr w:type="spellStart"/>
            <w:proofErr w:type="gramStart"/>
            <w:r w:rsidRPr="000B3B59">
              <w:rPr>
                <w:sz w:val="20"/>
                <w:szCs w:val="20"/>
              </w:rPr>
              <w:t>нагревостойким</w:t>
            </w:r>
            <w:proofErr w:type="spellEnd"/>
            <w:r w:rsidRPr="000B3B59">
              <w:rPr>
                <w:sz w:val="20"/>
                <w:szCs w:val="20"/>
              </w:rPr>
              <w:t xml:space="preserve">  лаком</w:t>
            </w:r>
            <w:proofErr w:type="gramEnd"/>
            <w:r w:rsidRPr="000B3B59">
              <w:rPr>
                <w:sz w:val="20"/>
                <w:szCs w:val="20"/>
              </w:rPr>
              <w:t xml:space="preserve"> (стекловолокнистая изоляция)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Класс </w:t>
            </w:r>
            <w:proofErr w:type="spellStart"/>
            <w:r w:rsidRPr="000B3B59">
              <w:rPr>
                <w:sz w:val="20"/>
                <w:szCs w:val="20"/>
              </w:rPr>
              <w:t>нагревостойкости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«Н»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Материал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медный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Сечение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круглое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  <w:r w:rsidRPr="00E96D5D">
              <w:rPr>
                <w:sz w:val="20"/>
                <w:szCs w:val="20"/>
              </w:rPr>
              <w:t>провод обмоточный ПСДКТ 1,25×8,50</w:t>
            </w:r>
          </w:p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размер проволоки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1,25×8,50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размер провода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1,60×8,79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утоненная из стеклянных нитей, пропитанных </w:t>
            </w:r>
            <w:proofErr w:type="spellStart"/>
            <w:proofErr w:type="gramStart"/>
            <w:r w:rsidRPr="000B3B59">
              <w:rPr>
                <w:sz w:val="20"/>
                <w:szCs w:val="20"/>
              </w:rPr>
              <w:t>нагревостойким</w:t>
            </w:r>
            <w:proofErr w:type="spellEnd"/>
            <w:r w:rsidRPr="000B3B59">
              <w:rPr>
                <w:sz w:val="20"/>
                <w:szCs w:val="20"/>
              </w:rPr>
              <w:t xml:space="preserve">  лаком</w:t>
            </w:r>
            <w:proofErr w:type="gramEnd"/>
            <w:r w:rsidRPr="000B3B59">
              <w:rPr>
                <w:sz w:val="20"/>
                <w:szCs w:val="20"/>
              </w:rPr>
              <w:t xml:space="preserve"> (стекловолокнистая изоляция)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Класс </w:t>
            </w:r>
            <w:proofErr w:type="spellStart"/>
            <w:r w:rsidRPr="000B3B59">
              <w:rPr>
                <w:sz w:val="20"/>
                <w:szCs w:val="20"/>
              </w:rPr>
              <w:t>нагревостойкости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«Н»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Материал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медный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Сечение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прямоугольное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  <w:r w:rsidRPr="00E96D5D">
              <w:rPr>
                <w:sz w:val="20"/>
                <w:szCs w:val="20"/>
              </w:rPr>
              <w:t>провод обмоточный ПСДКТ 1,40х10,00</w:t>
            </w:r>
          </w:p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размер проволоки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1,40×10,00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размер провода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1,75×10,29 мм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утоненная из стеклянных нитей, пропитанных </w:t>
            </w:r>
            <w:proofErr w:type="spellStart"/>
            <w:proofErr w:type="gramStart"/>
            <w:r w:rsidRPr="000B3B59">
              <w:rPr>
                <w:sz w:val="20"/>
                <w:szCs w:val="20"/>
              </w:rPr>
              <w:t>нагревостойким</w:t>
            </w:r>
            <w:proofErr w:type="spellEnd"/>
            <w:r w:rsidRPr="000B3B59">
              <w:rPr>
                <w:sz w:val="20"/>
                <w:szCs w:val="20"/>
              </w:rPr>
              <w:t xml:space="preserve">  лаком</w:t>
            </w:r>
            <w:proofErr w:type="gramEnd"/>
            <w:r w:rsidRPr="000B3B59">
              <w:rPr>
                <w:sz w:val="20"/>
                <w:szCs w:val="20"/>
              </w:rPr>
              <w:t xml:space="preserve"> (стекловолокнистая изоляция)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Класс </w:t>
            </w:r>
            <w:proofErr w:type="spellStart"/>
            <w:r w:rsidRPr="000B3B59">
              <w:rPr>
                <w:sz w:val="20"/>
                <w:szCs w:val="20"/>
              </w:rPr>
              <w:t>нагревостойкости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«Н»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Материал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медный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Сечение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прямоугольное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E96D5D" w:rsidRDefault="000223DC" w:rsidP="005461BA">
            <w:pPr>
              <w:ind w:left="-108" w:right="-85"/>
              <w:jc w:val="center"/>
              <w:rPr>
                <w:sz w:val="20"/>
                <w:szCs w:val="20"/>
              </w:rPr>
            </w:pPr>
            <w:r w:rsidRPr="00E96D5D">
              <w:rPr>
                <w:sz w:val="20"/>
                <w:szCs w:val="20"/>
              </w:rPr>
              <w:t>Провод обмоточный АПСД 4,5×6,7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Номинальная толщина проволоки, мм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4,5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Номинальная ширина проволоки, мм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6,7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Максимальная толщина провода, мм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4,9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Максимальная ширина провода, мм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7,1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73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Материал провода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алюминий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73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Из двух слоев стеклянных нитей, с пропиткой электроизоляционным глифталевым лаком.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73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Максимальная рабочая температура, ºС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155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ind w:left="-73" w:right="-108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 xml:space="preserve">Минимальное </w:t>
            </w:r>
            <w:proofErr w:type="gramStart"/>
            <w:r w:rsidRPr="000B3B59">
              <w:rPr>
                <w:sz w:val="20"/>
                <w:szCs w:val="20"/>
              </w:rPr>
              <w:t>пробив-</w:t>
            </w:r>
            <w:proofErr w:type="spellStart"/>
            <w:r w:rsidRPr="000B3B59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0B3B59">
              <w:rPr>
                <w:sz w:val="20"/>
                <w:szCs w:val="20"/>
              </w:rPr>
              <w:t xml:space="preserve"> напряжение, В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500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E96D5D" w:rsidRDefault="000223DC" w:rsidP="005461BA">
            <w:pPr>
              <w:jc w:val="center"/>
              <w:rPr>
                <w:sz w:val="20"/>
                <w:szCs w:val="20"/>
              </w:rPr>
            </w:pPr>
            <w:r w:rsidRPr="0090599C">
              <w:rPr>
                <w:sz w:val="20"/>
                <w:szCs w:val="20"/>
              </w:rPr>
              <w:t>провод МГ 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Номинальное сечение провода, мм²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95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Номинальный диаметр проволоки, мм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0,68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Число проволок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259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Число проволок в стренге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7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1.5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Диаметр провода, мм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14,28</w:t>
            </w:r>
          </w:p>
        </w:tc>
      </w:tr>
      <w:tr w:rsidR="000223DC" w:rsidRPr="000B3B59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1.6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0B3B59" w:rsidRDefault="000223DC" w:rsidP="005461BA">
            <w:pPr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Максимальная токовая нагрузка, А</w:t>
            </w:r>
          </w:p>
        </w:tc>
        <w:tc>
          <w:tcPr>
            <w:tcW w:w="2835" w:type="dxa"/>
            <w:vAlign w:val="center"/>
          </w:tcPr>
          <w:p w:rsidR="000223DC" w:rsidRPr="000B3B59" w:rsidRDefault="000223DC" w:rsidP="005461BA">
            <w:pPr>
              <w:jc w:val="center"/>
              <w:rPr>
                <w:sz w:val="20"/>
                <w:szCs w:val="20"/>
              </w:rPr>
            </w:pPr>
            <w:r w:rsidRPr="000B3B59">
              <w:rPr>
                <w:sz w:val="20"/>
                <w:szCs w:val="20"/>
              </w:rPr>
              <w:t>319</w:t>
            </w:r>
          </w:p>
        </w:tc>
      </w:tr>
      <w:tr w:rsidR="000223DC" w:rsidRPr="00944EDE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944EDE" w:rsidRDefault="000223DC" w:rsidP="005461BA">
            <w:pPr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Провод МГ25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44EDE" w:rsidRDefault="000223DC" w:rsidP="005461B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Вид провода</w:t>
            </w:r>
          </w:p>
        </w:tc>
        <w:tc>
          <w:tcPr>
            <w:tcW w:w="2835" w:type="dxa"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Неизолированный гибкий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Проволока марки ММ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Состояние проволоки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Отожженная мягкая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Сечение провода, мм2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25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5461BA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Расчетный диаметр провода, мм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5461BA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8,2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022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022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Рабочая температура, 0С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Не менее -60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022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022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Рабочая температура, 0С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0223DC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Не более +55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022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944EDE" w:rsidRDefault="000223DC" w:rsidP="00022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ind w:firstLine="34"/>
              <w:jc w:val="center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outlineLvl w:val="1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 xml:space="preserve">Строительная длинна </w:t>
            </w:r>
            <w:proofErr w:type="spellStart"/>
            <w:r w:rsidRPr="00944EDE">
              <w:rPr>
                <w:sz w:val="20"/>
                <w:szCs w:val="20"/>
              </w:rPr>
              <w:t>првода</w:t>
            </w:r>
            <w:proofErr w:type="spellEnd"/>
            <w:r w:rsidRPr="00944EDE">
              <w:rPr>
                <w:sz w:val="20"/>
                <w:szCs w:val="20"/>
              </w:rPr>
              <w:t>, м</w:t>
            </w:r>
          </w:p>
        </w:tc>
        <w:tc>
          <w:tcPr>
            <w:tcW w:w="2835" w:type="dxa"/>
            <w:vAlign w:val="center"/>
          </w:tcPr>
          <w:p w:rsidR="000223DC" w:rsidRPr="009233BF" w:rsidRDefault="000223DC" w:rsidP="000223D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0"/>
                <w:szCs w:val="20"/>
              </w:rPr>
            </w:pPr>
            <w:r w:rsidRPr="00944EDE">
              <w:rPr>
                <w:sz w:val="20"/>
                <w:szCs w:val="20"/>
              </w:rPr>
              <w:t xml:space="preserve">Не менее 50 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 w:val="restart"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5" w:type="dxa"/>
            <w:vMerge w:val="restart"/>
            <w:vAlign w:val="center"/>
          </w:tcPr>
          <w:p w:rsidR="000223DC" w:rsidRPr="00D47AC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 ПВС 2х0,75 </w:t>
            </w:r>
            <w:r w:rsidRPr="00A26AB2">
              <w:rPr>
                <w:sz w:val="20"/>
                <w:szCs w:val="20"/>
              </w:rPr>
              <w:t>ГОСТ 7399-97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</w:t>
            </w:r>
          </w:p>
        </w:tc>
        <w:tc>
          <w:tcPr>
            <w:tcW w:w="2835" w:type="dxa"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Сечение жилы, мм</w:t>
            </w:r>
            <w:r w:rsidRPr="007C132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(номинальное) напряжение по ГОСТ 7399-97,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Pr="00AB218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Токопроводящая жила</w:t>
            </w:r>
          </w:p>
        </w:tc>
        <w:tc>
          <w:tcPr>
            <w:tcW w:w="2835" w:type="dxa"/>
            <w:vAlign w:val="center"/>
          </w:tcPr>
          <w:p w:rsidR="000223DC" w:rsidRPr="00AB2180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медная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жилы провода</w:t>
            </w:r>
          </w:p>
        </w:tc>
        <w:tc>
          <w:tcPr>
            <w:tcW w:w="2835" w:type="dxa"/>
            <w:vAlign w:val="center"/>
          </w:tcPr>
          <w:p w:rsidR="000223DC" w:rsidRPr="00286E77" w:rsidRDefault="000223DC" w:rsidP="005461BA">
            <w:pPr>
              <w:jc w:val="center"/>
              <w:rPr>
                <w:sz w:val="20"/>
                <w:szCs w:val="20"/>
              </w:rPr>
            </w:pPr>
            <w:r w:rsidRPr="004A1ECC">
              <w:rPr>
                <w:sz w:val="20"/>
                <w:szCs w:val="20"/>
              </w:rPr>
              <w:t>ПВХ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Оболочка</w:t>
            </w:r>
          </w:p>
        </w:tc>
        <w:tc>
          <w:tcPr>
            <w:tcW w:w="2835" w:type="dxa"/>
            <w:vAlign w:val="center"/>
          </w:tcPr>
          <w:p w:rsidR="000223DC" w:rsidRPr="00AB2180" w:rsidRDefault="000223DC" w:rsidP="005461BA">
            <w:pPr>
              <w:jc w:val="center"/>
              <w:rPr>
                <w:sz w:val="20"/>
                <w:szCs w:val="20"/>
              </w:rPr>
            </w:pPr>
            <w:r w:rsidRPr="004A1ECC">
              <w:rPr>
                <w:sz w:val="20"/>
                <w:szCs w:val="20"/>
              </w:rPr>
              <w:t>ПВХ пластикат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оболочки </w:t>
            </w:r>
          </w:p>
        </w:tc>
        <w:tc>
          <w:tcPr>
            <w:tcW w:w="2835" w:type="dxa"/>
            <w:vAlign w:val="center"/>
          </w:tcPr>
          <w:p w:rsidR="000223DC" w:rsidRPr="003E7789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</w:t>
            </w:r>
          </w:p>
        </w:tc>
      </w:tr>
      <w:tr w:rsidR="000223DC" w:rsidRPr="009233BF" w:rsidTr="000223DC">
        <w:trPr>
          <w:trHeight w:val="113"/>
          <w:tblHeader/>
        </w:trPr>
        <w:tc>
          <w:tcPr>
            <w:tcW w:w="566" w:type="dxa"/>
            <w:vMerge/>
            <w:vAlign w:val="center"/>
          </w:tcPr>
          <w:p w:rsidR="000223DC" w:rsidRPr="009233B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vMerge/>
            <w:vAlign w:val="center"/>
          </w:tcPr>
          <w:p w:rsidR="000223DC" w:rsidRPr="006E161F" w:rsidRDefault="000223DC" w:rsidP="00546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23DC" w:rsidRDefault="000223DC" w:rsidP="0054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эксплуатации, </w:t>
            </w:r>
            <w:proofErr w:type="spellStart"/>
            <w:r w:rsidRPr="007C132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835" w:type="dxa"/>
            <w:vAlign w:val="center"/>
          </w:tcPr>
          <w:p w:rsidR="000223DC" w:rsidRDefault="000223DC" w:rsidP="0054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-25 до +40</w:t>
            </w:r>
          </w:p>
        </w:tc>
      </w:tr>
    </w:tbl>
    <w:p w:rsidR="000223DC" w:rsidRPr="000223DC" w:rsidRDefault="000223DC">
      <w:pPr>
        <w:rPr>
          <w:b/>
        </w:rPr>
      </w:pPr>
    </w:p>
    <w:p w:rsidR="000223DC" w:rsidRDefault="000223DC">
      <w:bookmarkStart w:id="0" w:name="_GoBack"/>
      <w:bookmarkEnd w:id="0"/>
    </w:p>
    <w:sectPr w:rsidR="000223DC" w:rsidSect="000223DC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09E"/>
    <w:multiLevelType w:val="multilevel"/>
    <w:tmpl w:val="D730F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522CBF"/>
    <w:multiLevelType w:val="multilevel"/>
    <w:tmpl w:val="A69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A72E2"/>
    <w:multiLevelType w:val="hybridMultilevel"/>
    <w:tmpl w:val="84344072"/>
    <w:lvl w:ilvl="0" w:tplc="65DC3A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7DC31D7"/>
    <w:multiLevelType w:val="hybridMultilevel"/>
    <w:tmpl w:val="B66A9D60"/>
    <w:lvl w:ilvl="0" w:tplc="ADA41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4E79B0"/>
    <w:multiLevelType w:val="hybridMultilevel"/>
    <w:tmpl w:val="60B0A182"/>
    <w:lvl w:ilvl="0" w:tplc="29027A0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C095E25"/>
    <w:multiLevelType w:val="hybridMultilevel"/>
    <w:tmpl w:val="F01C0756"/>
    <w:lvl w:ilvl="0" w:tplc="BDDEA36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2DD9"/>
    <w:multiLevelType w:val="hybridMultilevel"/>
    <w:tmpl w:val="1EB6734A"/>
    <w:lvl w:ilvl="0" w:tplc="5CE4FA54">
      <w:start w:val="6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20E60E7"/>
    <w:multiLevelType w:val="hybridMultilevel"/>
    <w:tmpl w:val="79AC31C8"/>
    <w:lvl w:ilvl="0" w:tplc="A5089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375306A"/>
    <w:multiLevelType w:val="hybridMultilevel"/>
    <w:tmpl w:val="D920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163A0"/>
    <w:multiLevelType w:val="hybridMultilevel"/>
    <w:tmpl w:val="64160780"/>
    <w:lvl w:ilvl="0" w:tplc="94BA293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D304D0"/>
    <w:multiLevelType w:val="hybridMultilevel"/>
    <w:tmpl w:val="905EE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46C95"/>
    <w:multiLevelType w:val="hybridMultilevel"/>
    <w:tmpl w:val="318A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13FDD"/>
    <w:multiLevelType w:val="hybridMultilevel"/>
    <w:tmpl w:val="B66A9D60"/>
    <w:lvl w:ilvl="0" w:tplc="ADA41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9364FE"/>
    <w:multiLevelType w:val="hybridMultilevel"/>
    <w:tmpl w:val="85080FD4"/>
    <w:lvl w:ilvl="0" w:tplc="3788A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4551967"/>
    <w:multiLevelType w:val="hybridMultilevel"/>
    <w:tmpl w:val="B8AC413C"/>
    <w:lvl w:ilvl="0" w:tplc="0F2211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5B48AB"/>
    <w:multiLevelType w:val="hybridMultilevel"/>
    <w:tmpl w:val="3686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5286"/>
    <w:multiLevelType w:val="hybridMultilevel"/>
    <w:tmpl w:val="E902A958"/>
    <w:lvl w:ilvl="0" w:tplc="036A4FE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323A"/>
    <w:multiLevelType w:val="hybridMultilevel"/>
    <w:tmpl w:val="3028DCF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085F"/>
    <w:multiLevelType w:val="hybridMultilevel"/>
    <w:tmpl w:val="905EE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631"/>
    <w:multiLevelType w:val="hybridMultilevel"/>
    <w:tmpl w:val="2EA4D4C2"/>
    <w:lvl w:ilvl="0" w:tplc="01A69BAA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26234"/>
    <w:multiLevelType w:val="multilevel"/>
    <w:tmpl w:val="34040D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9D371D0"/>
    <w:multiLevelType w:val="multilevel"/>
    <w:tmpl w:val="77E4DA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2435B3"/>
    <w:multiLevelType w:val="hybridMultilevel"/>
    <w:tmpl w:val="1FC8961E"/>
    <w:lvl w:ilvl="0" w:tplc="1F36B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5BAE61C6"/>
    <w:multiLevelType w:val="multilevel"/>
    <w:tmpl w:val="0C160AB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0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5E2B5E51"/>
    <w:multiLevelType w:val="hybridMultilevel"/>
    <w:tmpl w:val="0336759A"/>
    <w:lvl w:ilvl="0" w:tplc="1B2003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EF6466D"/>
    <w:multiLevelType w:val="hybridMultilevel"/>
    <w:tmpl w:val="C2CEFC1A"/>
    <w:lvl w:ilvl="0" w:tplc="B718AC4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 w15:restartNumberingAfterBreak="0">
    <w:nsid w:val="626A59D7"/>
    <w:multiLevelType w:val="hybridMultilevel"/>
    <w:tmpl w:val="5D1EBC86"/>
    <w:lvl w:ilvl="0" w:tplc="14C4112E">
      <w:start w:val="1"/>
      <w:numFmt w:val="decimal"/>
      <w:lvlText w:val="%1."/>
      <w:lvlJc w:val="left"/>
      <w:pPr>
        <w:ind w:left="11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 w15:restartNumberingAfterBreak="0">
    <w:nsid w:val="64E607B5"/>
    <w:multiLevelType w:val="hybridMultilevel"/>
    <w:tmpl w:val="3686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563E"/>
    <w:multiLevelType w:val="hybridMultilevel"/>
    <w:tmpl w:val="997A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B701F"/>
    <w:multiLevelType w:val="hybridMultilevel"/>
    <w:tmpl w:val="B8704346"/>
    <w:lvl w:ilvl="0" w:tplc="0B7E2F3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17258"/>
    <w:multiLevelType w:val="hybridMultilevel"/>
    <w:tmpl w:val="59B030A6"/>
    <w:lvl w:ilvl="0" w:tplc="BBEE30B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 w15:restartNumberingAfterBreak="0">
    <w:nsid w:val="7C103349"/>
    <w:multiLevelType w:val="hybridMultilevel"/>
    <w:tmpl w:val="D6B67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4"/>
  </w:num>
  <w:num w:numId="7">
    <w:abstractNumId w:val="26"/>
  </w:num>
  <w:num w:numId="8">
    <w:abstractNumId w:val="7"/>
  </w:num>
  <w:num w:numId="9">
    <w:abstractNumId w:val="22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5"/>
  </w:num>
  <w:num w:numId="14">
    <w:abstractNumId w:val="29"/>
  </w:num>
  <w:num w:numId="15">
    <w:abstractNumId w:val="6"/>
  </w:num>
  <w:num w:numId="16">
    <w:abstractNumId w:val="21"/>
  </w:num>
  <w:num w:numId="17">
    <w:abstractNumId w:val="8"/>
  </w:num>
  <w:num w:numId="18">
    <w:abstractNumId w:val="32"/>
  </w:num>
  <w:num w:numId="19">
    <w:abstractNumId w:val="20"/>
  </w:num>
  <w:num w:numId="20">
    <w:abstractNumId w:val="28"/>
  </w:num>
  <w:num w:numId="21">
    <w:abstractNumId w:val="15"/>
  </w:num>
  <w:num w:numId="22">
    <w:abstractNumId w:val="0"/>
  </w:num>
  <w:num w:numId="23">
    <w:abstractNumId w:val="11"/>
  </w:num>
  <w:num w:numId="24">
    <w:abstractNumId w:val="19"/>
  </w:num>
  <w:num w:numId="25">
    <w:abstractNumId w:val="10"/>
  </w:num>
  <w:num w:numId="26">
    <w:abstractNumId w:val="18"/>
  </w:num>
  <w:num w:numId="2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7"/>
  </w:num>
  <w:num w:numId="30">
    <w:abstractNumId w:val="31"/>
  </w:num>
  <w:num w:numId="31">
    <w:abstractNumId w:val="16"/>
  </w:num>
  <w:num w:numId="32">
    <w:abstractNumId w:val="1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2C"/>
    <w:rsid w:val="000223DC"/>
    <w:rsid w:val="00711919"/>
    <w:rsid w:val="008A0A2C"/>
    <w:rsid w:val="00F5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898F6-C58E-4462-8170-6C79B18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3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contract,H2,h2,2,Numbered text 3,H21,Раздел,H22,H23,H24,H211,H25,H212,H221,H231,H241,H2111,H26,H213,H222,H232,H242,H2112,H27,H214,H28,H29,H210,H215,H216,H217,H218,H219,H220,H2110,H223,H2113,H224,H225,H226,H227,H228"/>
    <w:basedOn w:val="a"/>
    <w:next w:val="a"/>
    <w:link w:val="21"/>
    <w:qFormat/>
    <w:rsid w:val="000223D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aliases w:val="h3,Head 3,l3+toc 3,CT,Sub-section Title,l3"/>
    <w:basedOn w:val="a"/>
    <w:next w:val="a"/>
    <w:link w:val="31"/>
    <w:qFormat/>
    <w:rsid w:val="000223D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aliases w:val="Параграф"/>
    <w:basedOn w:val="a"/>
    <w:next w:val="a"/>
    <w:link w:val="40"/>
    <w:qFormat/>
    <w:rsid w:val="000223DC"/>
    <w:pPr>
      <w:keepNext/>
      <w:jc w:val="center"/>
      <w:outlineLvl w:val="3"/>
    </w:pPr>
    <w:rPr>
      <w:b/>
      <w:bCs/>
      <w:sz w:val="36"/>
      <w:szCs w:val="36"/>
      <w:lang w:val="x-none"/>
    </w:rPr>
  </w:style>
  <w:style w:type="paragraph" w:styleId="5">
    <w:name w:val="heading 5"/>
    <w:aliases w:val="_Подпункт"/>
    <w:basedOn w:val="a"/>
    <w:next w:val="a"/>
    <w:link w:val="50"/>
    <w:qFormat/>
    <w:rsid w:val="000223DC"/>
    <w:pPr>
      <w:keepNext/>
      <w:jc w:val="center"/>
      <w:outlineLvl w:val="4"/>
    </w:pPr>
    <w:rPr>
      <w:b/>
      <w:bCs/>
      <w:lang w:val="x-none"/>
    </w:rPr>
  </w:style>
  <w:style w:type="paragraph" w:styleId="6">
    <w:name w:val="heading 6"/>
    <w:basedOn w:val="a"/>
    <w:next w:val="a"/>
    <w:link w:val="60"/>
    <w:qFormat/>
    <w:rsid w:val="000223DC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0223DC"/>
    <w:pPr>
      <w:keepNext/>
      <w:keepLines/>
      <w:widowControl w:val="0"/>
      <w:suppressLineNumbers/>
      <w:suppressAutoHyphens/>
      <w:outlineLvl w:val="6"/>
    </w:pPr>
    <w:rPr>
      <w:b/>
      <w:bCs/>
      <w:lang w:val="x-none"/>
    </w:rPr>
  </w:style>
  <w:style w:type="paragraph" w:styleId="8">
    <w:name w:val="heading 8"/>
    <w:basedOn w:val="a"/>
    <w:next w:val="a"/>
    <w:link w:val="80"/>
    <w:qFormat/>
    <w:rsid w:val="000223DC"/>
    <w:pPr>
      <w:keepNext/>
      <w:ind w:left="-108" w:right="-108"/>
      <w:jc w:val="center"/>
      <w:outlineLvl w:val="7"/>
    </w:pPr>
    <w:rPr>
      <w:b/>
      <w:bCs/>
      <w:lang w:val="x-none"/>
    </w:rPr>
  </w:style>
  <w:style w:type="paragraph" w:styleId="9">
    <w:name w:val="heading 9"/>
    <w:basedOn w:val="a"/>
    <w:next w:val="a"/>
    <w:link w:val="90"/>
    <w:qFormat/>
    <w:rsid w:val="000223D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3DC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uiPriority w:val="9"/>
    <w:semiHidden/>
    <w:rsid w:val="000223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0223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0223DC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50">
    <w:name w:val="Заголовок 5 Знак"/>
    <w:aliases w:val="_Подпункт Знак"/>
    <w:basedOn w:val="a0"/>
    <w:link w:val="5"/>
    <w:rsid w:val="000223D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rsid w:val="000223DC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0223D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0223D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0223DC"/>
    <w:rPr>
      <w:rFonts w:ascii="Arial" w:eastAsia="Times New Roman" w:hAnsi="Arial" w:cs="Times New Roman"/>
      <w:b/>
      <w:bCs/>
      <w:i/>
      <w:iCs/>
      <w:sz w:val="18"/>
      <w:szCs w:val="18"/>
      <w:lang w:val="x-none" w:eastAsia="ru-RU"/>
    </w:rPr>
  </w:style>
  <w:style w:type="character" w:customStyle="1" w:styleId="21">
    <w:name w:val="Заголовок 2 Знак1"/>
    <w:aliases w:val="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32 Знак,H242 Знак,H2112 Знак"/>
    <w:link w:val="2"/>
    <w:locked/>
    <w:rsid w:val="000223DC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1">
    <w:name w:val="Заголовок 3 Знак1"/>
    <w:aliases w:val="h3 Знак,Head 3 Знак,l3+toc 3 Знак,CT Знак,Sub-section Title Знак,l3 Знак"/>
    <w:link w:val="3"/>
    <w:locked/>
    <w:rsid w:val="000223DC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Heading1Char">
    <w:name w:val="Heading 1 Char"/>
    <w:locked/>
    <w:rsid w:val="000223DC"/>
    <w:rPr>
      <w:rFonts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aliases w:val="Заголовок 2 Знак Char,contract Char,H2 Char,h2 Char,2 Char,Numbered text 3 Char,H21 Char,Раздел Char,H22 Char,H23 Char,H24 Char,H211 Char,H25 Char,H212 Char,H221 Char,H231 Char,H241 Char,H2111 Char,H26 Char,H213 Char,H222 Char,H232 Char"/>
    <w:locked/>
    <w:rsid w:val="000223DC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"/>
    <w:aliases w:val="Список 1,Body Text Char"/>
    <w:basedOn w:val="a"/>
    <w:link w:val="a4"/>
    <w:rsid w:val="000223DC"/>
    <w:pPr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aliases w:val="Список 1 Знак,Body Text Char Знак"/>
    <w:basedOn w:val="a0"/>
    <w:link w:val="a3"/>
    <w:rsid w:val="000223D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22">
    <w:name w:val="Стиль2"/>
    <w:basedOn w:val="23"/>
    <w:rsid w:val="000223DC"/>
    <w:pPr>
      <w:keepNext/>
      <w:keepLines/>
      <w:widowControl w:val="0"/>
      <w:suppressLineNumbers/>
      <w:suppressAutoHyphens/>
      <w:spacing w:after="60"/>
      <w:ind w:left="360" w:hanging="360"/>
      <w:jc w:val="both"/>
    </w:pPr>
    <w:rPr>
      <w:b/>
      <w:bCs/>
      <w:sz w:val="24"/>
      <w:szCs w:val="24"/>
    </w:rPr>
  </w:style>
  <w:style w:type="paragraph" w:styleId="23">
    <w:name w:val="List Number 2"/>
    <w:basedOn w:val="a"/>
    <w:rsid w:val="000223DC"/>
    <w:pPr>
      <w:tabs>
        <w:tab w:val="num" w:pos="360"/>
        <w:tab w:val="num" w:pos="432"/>
      </w:tabs>
      <w:ind w:left="432" w:hanging="432"/>
    </w:pPr>
    <w:rPr>
      <w:sz w:val="20"/>
      <w:szCs w:val="20"/>
    </w:rPr>
  </w:style>
  <w:style w:type="paragraph" w:customStyle="1" w:styleId="32">
    <w:name w:val="Стиль3"/>
    <w:basedOn w:val="24"/>
    <w:rsid w:val="000223DC"/>
    <w:pPr>
      <w:widowControl w:val="0"/>
      <w:tabs>
        <w:tab w:val="clear" w:pos="720"/>
        <w:tab w:val="num" w:pos="643"/>
      </w:tabs>
      <w:autoSpaceDE/>
      <w:autoSpaceDN/>
      <w:spacing w:before="0"/>
      <w:ind w:left="643" w:hanging="360"/>
      <w:textAlignment w:val="baseline"/>
    </w:pPr>
  </w:style>
  <w:style w:type="paragraph" w:styleId="24">
    <w:name w:val="Body Text Indent 2"/>
    <w:aliases w:val="Знак,Знак1"/>
    <w:basedOn w:val="a"/>
    <w:link w:val="25"/>
    <w:rsid w:val="000223DC"/>
    <w:pPr>
      <w:tabs>
        <w:tab w:val="left" w:pos="720"/>
      </w:tabs>
      <w:autoSpaceDE w:val="0"/>
      <w:autoSpaceDN w:val="0"/>
      <w:adjustRightInd w:val="0"/>
      <w:spacing w:before="57"/>
      <w:ind w:left="720" w:hanging="720"/>
      <w:jc w:val="both"/>
    </w:pPr>
    <w:rPr>
      <w:lang w:val="x-none"/>
    </w:rPr>
  </w:style>
  <w:style w:type="character" w:customStyle="1" w:styleId="25">
    <w:name w:val="Основной текст с отступом 2 Знак"/>
    <w:aliases w:val="Знак Знак8,Знак1 Знак"/>
    <w:basedOn w:val="a0"/>
    <w:link w:val="24"/>
    <w:rsid w:val="00022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3">
    <w:name w:val="Стиль3 Знак Знак"/>
    <w:basedOn w:val="24"/>
    <w:link w:val="34"/>
    <w:rsid w:val="000223DC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character" w:customStyle="1" w:styleId="34">
    <w:name w:val="Стиль3 Знак Знак Знак"/>
    <w:link w:val="33"/>
    <w:locked/>
    <w:rsid w:val="00022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5">
    <w:name w:val="Стиль3 Знак"/>
    <w:basedOn w:val="24"/>
    <w:rsid w:val="000223DC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paragraph" w:customStyle="1" w:styleId="StyleFirstline127cm">
    <w:name w:val="Style First line:  127 cm"/>
    <w:basedOn w:val="a"/>
    <w:rsid w:val="000223DC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022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0223DC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link w:val="ConsNormal0"/>
    <w:rsid w:val="000223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0223DC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rsid w:val="000223DC"/>
    <w:pPr>
      <w:spacing w:before="100" w:beforeAutospacing="1" w:after="100" w:afterAutospacing="1"/>
    </w:pPr>
  </w:style>
  <w:style w:type="character" w:styleId="a6">
    <w:name w:val="Hyperlink"/>
    <w:rsid w:val="000223DC"/>
    <w:rPr>
      <w:rFonts w:cs="Times New Roman"/>
      <w:color w:val="0000FF"/>
      <w:u w:val="single"/>
    </w:rPr>
  </w:style>
  <w:style w:type="character" w:styleId="a7">
    <w:name w:val="page number"/>
    <w:rsid w:val="000223DC"/>
    <w:rPr>
      <w:rFonts w:cs="Times New Roman"/>
    </w:rPr>
  </w:style>
  <w:style w:type="paragraph" w:styleId="a8">
    <w:name w:val="Body Text Indent"/>
    <w:aliases w:val="текст"/>
    <w:basedOn w:val="a"/>
    <w:link w:val="a9"/>
    <w:rsid w:val="000223DC"/>
    <w:pPr>
      <w:numPr>
        <w:ilvl w:val="2"/>
      </w:numPr>
      <w:tabs>
        <w:tab w:val="num" w:pos="0"/>
        <w:tab w:val="num" w:pos="1080"/>
      </w:tabs>
      <w:ind w:firstLine="709"/>
      <w:jc w:val="both"/>
    </w:pPr>
    <w:rPr>
      <w:sz w:val="28"/>
      <w:szCs w:val="28"/>
      <w:lang w:val="x-none"/>
    </w:rPr>
  </w:style>
  <w:style w:type="character" w:customStyle="1" w:styleId="a9">
    <w:name w:val="Основной текст с отступом Знак"/>
    <w:aliases w:val="текст Знак"/>
    <w:basedOn w:val="a0"/>
    <w:link w:val="a8"/>
    <w:rsid w:val="000223D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2-11">
    <w:name w:val="2-11"/>
    <w:basedOn w:val="a"/>
    <w:rsid w:val="000223DC"/>
    <w:pPr>
      <w:spacing w:after="60"/>
      <w:jc w:val="both"/>
    </w:pPr>
  </w:style>
  <w:style w:type="paragraph" w:styleId="36">
    <w:name w:val="Body Text Indent 3"/>
    <w:aliases w:val="Знак2"/>
    <w:basedOn w:val="a"/>
    <w:link w:val="37"/>
    <w:rsid w:val="000223DC"/>
    <w:pPr>
      <w:tabs>
        <w:tab w:val="left" w:pos="1260"/>
      </w:tabs>
      <w:ind w:firstLine="720"/>
      <w:jc w:val="both"/>
    </w:pPr>
    <w:rPr>
      <w:sz w:val="28"/>
      <w:szCs w:val="28"/>
      <w:lang w:val="x-none"/>
    </w:rPr>
  </w:style>
  <w:style w:type="character" w:customStyle="1" w:styleId="37">
    <w:name w:val="Основной текст с отступом 3 Знак"/>
    <w:aliases w:val="Знак2 Знак"/>
    <w:basedOn w:val="a0"/>
    <w:link w:val="36"/>
    <w:rsid w:val="000223D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38">
    <w:name w:val="3"/>
    <w:basedOn w:val="a"/>
    <w:rsid w:val="000223DC"/>
    <w:pPr>
      <w:jc w:val="both"/>
    </w:pPr>
  </w:style>
  <w:style w:type="paragraph" w:customStyle="1" w:styleId="FR1">
    <w:name w:val="FR1"/>
    <w:rsid w:val="000223DC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223DC"/>
    <w:pPr>
      <w:spacing w:after="60"/>
      <w:jc w:val="both"/>
    </w:pPr>
    <w:rPr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semiHidden/>
    <w:rsid w:val="000223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List Bullet"/>
    <w:basedOn w:val="a"/>
    <w:autoRedefine/>
    <w:rsid w:val="000223DC"/>
    <w:pPr>
      <w:widowControl w:val="0"/>
      <w:spacing w:after="60"/>
      <w:jc w:val="both"/>
    </w:pPr>
    <w:rPr>
      <w:color w:val="000000"/>
    </w:rPr>
  </w:style>
  <w:style w:type="paragraph" w:customStyle="1" w:styleId="11">
    <w:name w:val="заголовок 11"/>
    <w:basedOn w:val="a"/>
    <w:next w:val="a"/>
    <w:rsid w:val="000223DC"/>
    <w:pPr>
      <w:keepNext/>
      <w:jc w:val="center"/>
    </w:pPr>
  </w:style>
  <w:style w:type="paragraph" w:styleId="ad">
    <w:name w:val="Date"/>
    <w:basedOn w:val="a"/>
    <w:next w:val="a"/>
    <w:link w:val="ae"/>
    <w:rsid w:val="000223DC"/>
    <w:pPr>
      <w:spacing w:after="60"/>
      <w:jc w:val="both"/>
    </w:pPr>
    <w:rPr>
      <w:lang w:val="x-none"/>
    </w:rPr>
  </w:style>
  <w:style w:type="character" w:customStyle="1" w:styleId="ae">
    <w:name w:val="Дата Знак"/>
    <w:basedOn w:val="a0"/>
    <w:link w:val="ad"/>
    <w:rsid w:val="00022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">
    <w:name w:val="МП"/>
    <w:basedOn w:val="a"/>
    <w:rsid w:val="000223DC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b/>
      <w:bCs/>
    </w:rPr>
  </w:style>
  <w:style w:type="paragraph" w:customStyle="1" w:styleId="af0">
    <w:name w:val="Готовый"/>
    <w:basedOn w:val="a"/>
    <w:rsid w:val="000223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61">
    <w:name w:val="заголовок 6"/>
    <w:basedOn w:val="a"/>
    <w:next w:val="a"/>
    <w:rsid w:val="000223DC"/>
    <w:pPr>
      <w:keepNext/>
    </w:pPr>
  </w:style>
  <w:style w:type="paragraph" w:styleId="af1">
    <w:name w:val="footer"/>
    <w:basedOn w:val="a"/>
    <w:link w:val="af2"/>
    <w:rsid w:val="000223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rsid w:val="00022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ropvalue">
    <w:name w:val="propvalue"/>
    <w:rsid w:val="000223DC"/>
    <w:rPr>
      <w:rFonts w:cs="Times New Roman"/>
      <w:color w:val="800000"/>
    </w:rPr>
  </w:style>
  <w:style w:type="paragraph" w:styleId="af3">
    <w:name w:val="header"/>
    <w:basedOn w:val="a"/>
    <w:link w:val="af4"/>
    <w:uiPriority w:val="99"/>
    <w:rsid w:val="000223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022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0223DC"/>
    <w:rPr>
      <w:rFonts w:cs="Times New Roman"/>
      <w:sz w:val="24"/>
      <w:szCs w:val="24"/>
      <w:lang w:val="ru-RU" w:eastAsia="ru-RU"/>
    </w:rPr>
  </w:style>
  <w:style w:type="paragraph" w:styleId="26">
    <w:name w:val="Body Text 2"/>
    <w:basedOn w:val="a"/>
    <w:link w:val="27"/>
    <w:rsid w:val="000223DC"/>
    <w:rPr>
      <w:sz w:val="28"/>
      <w:szCs w:val="28"/>
      <w:lang w:val="x-none"/>
    </w:rPr>
  </w:style>
  <w:style w:type="character" w:customStyle="1" w:styleId="27">
    <w:name w:val="Основной текст 2 Знак"/>
    <w:basedOn w:val="a0"/>
    <w:link w:val="26"/>
    <w:rsid w:val="000223D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41">
    <w:name w:val="List Bullet 4"/>
    <w:basedOn w:val="a"/>
    <w:autoRedefine/>
    <w:rsid w:val="000223DC"/>
    <w:pPr>
      <w:tabs>
        <w:tab w:val="num" w:pos="1209"/>
      </w:tabs>
      <w:spacing w:after="60"/>
      <w:ind w:left="1209" w:hanging="360"/>
      <w:jc w:val="both"/>
    </w:pPr>
  </w:style>
  <w:style w:type="paragraph" w:styleId="51">
    <w:name w:val="List Bullet 5"/>
    <w:basedOn w:val="a"/>
    <w:autoRedefine/>
    <w:rsid w:val="000223DC"/>
    <w:pPr>
      <w:tabs>
        <w:tab w:val="num" w:pos="1492"/>
      </w:tabs>
      <w:spacing w:after="60"/>
      <w:ind w:left="1492" w:hanging="360"/>
      <w:jc w:val="both"/>
    </w:pPr>
  </w:style>
  <w:style w:type="paragraph" w:styleId="39">
    <w:name w:val="List Number 3"/>
    <w:basedOn w:val="a"/>
    <w:rsid w:val="000223DC"/>
    <w:pPr>
      <w:tabs>
        <w:tab w:val="num" w:pos="926"/>
      </w:tabs>
      <w:spacing w:after="60"/>
      <w:ind w:left="926" w:hanging="360"/>
      <w:jc w:val="both"/>
    </w:pPr>
  </w:style>
  <w:style w:type="paragraph" w:styleId="42">
    <w:name w:val="List Number 4"/>
    <w:basedOn w:val="a"/>
    <w:rsid w:val="000223DC"/>
    <w:pPr>
      <w:tabs>
        <w:tab w:val="num" w:pos="1209"/>
      </w:tabs>
      <w:spacing w:after="60"/>
      <w:ind w:left="1209" w:hanging="360"/>
      <w:jc w:val="both"/>
    </w:pPr>
  </w:style>
  <w:style w:type="paragraph" w:styleId="52">
    <w:name w:val="List Number 5"/>
    <w:basedOn w:val="a"/>
    <w:rsid w:val="000223DC"/>
    <w:pPr>
      <w:tabs>
        <w:tab w:val="num" w:pos="1492"/>
      </w:tabs>
      <w:spacing w:after="60"/>
      <w:ind w:left="1492" w:hanging="360"/>
      <w:jc w:val="both"/>
    </w:pPr>
  </w:style>
  <w:style w:type="paragraph" w:customStyle="1" w:styleId="Instruction">
    <w:name w:val="Instruction"/>
    <w:basedOn w:val="26"/>
    <w:rsid w:val="000223DC"/>
    <w:pPr>
      <w:tabs>
        <w:tab w:val="num" w:pos="360"/>
      </w:tabs>
      <w:spacing w:before="180" w:after="60"/>
      <w:ind w:left="360" w:hanging="360"/>
      <w:jc w:val="both"/>
    </w:pPr>
    <w:rPr>
      <w:b/>
      <w:bCs/>
      <w:sz w:val="24"/>
      <w:szCs w:val="24"/>
    </w:rPr>
  </w:style>
  <w:style w:type="paragraph" w:customStyle="1" w:styleId="xl27">
    <w:name w:val="xl27"/>
    <w:basedOn w:val="a"/>
    <w:rsid w:val="00022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af5">
    <w:name w:val="Ãîòîâûé"/>
    <w:basedOn w:val="a"/>
    <w:rsid w:val="000223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rsid w:val="000223DC"/>
    <w:pP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210">
    <w:name w:val="Основной текст 21"/>
    <w:basedOn w:val="a"/>
    <w:rsid w:val="000223DC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2">
    <w:name w:val="Стиль1"/>
    <w:basedOn w:val="a"/>
    <w:rsid w:val="000223DC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13">
    <w:name w:val="Обычный1"/>
    <w:rsid w:val="000223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semiHidden/>
    <w:rsid w:val="000223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rsid w:val="000223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0223DC"/>
    <w:rPr>
      <w:rFonts w:ascii="Segoe UI" w:eastAsia="Times New Roman" w:hAnsi="Segoe UI" w:cs="Segoe UI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0223DC"/>
    <w:pPr>
      <w:widowControl w:val="0"/>
      <w:autoSpaceDE w:val="0"/>
      <w:autoSpaceDN w:val="0"/>
      <w:adjustRightInd w:val="0"/>
      <w:jc w:val="center"/>
    </w:pPr>
    <w:rPr>
      <w:lang w:val="x-none"/>
    </w:rPr>
  </w:style>
  <w:style w:type="character" w:customStyle="1" w:styleId="af9">
    <w:name w:val="Название Знак"/>
    <w:basedOn w:val="a0"/>
    <w:link w:val="af8"/>
    <w:rsid w:val="00022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a">
    <w:name w:val="Body Text 3"/>
    <w:basedOn w:val="a"/>
    <w:link w:val="3b"/>
    <w:rsid w:val="000223DC"/>
    <w:pPr>
      <w:spacing w:after="120"/>
    </w:pPr>
    <w:rPr>
      <w:sz w:val="16"/>
      <w:szCs w:val="16"/>
      <w:lang w:val="x-none"/>
    </w:rPr>
  </w:style>
  <w:style w:type="character" w:customStyle="1" w:styleId="3b">
    <w:name w:val="Основной текст 3 Знак"/>
    <w:basedOn w:val="a0"/>
    <w:link w:val="3a"/>
    <w:rsid w:val="000223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1">
    <w:name w:val="111"/>
    <w:basedOn w:val="a"/>
    <w:rsid w:val="000223DC"/>
    <w:rPr>
      <w:rFonts w:ascii="Times New Roman CYR" w:hAnsi="Times New Roman CYR" w:cs="Times New Roman CYR"/>
      <w:sz w:val="20"/>
      <w:szCs w:val="20"/>
    </w:rPr>
  </w:style>
  <w:style w:type="paragraph" w:styleId="afa">
    <w:name w:val="Subtitle"/>
    <w:basedOn w:val="a"/>
    <w:link w:val="afb"/>
    <w:qFormat/>
    <w:rsid w:val="000223DC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b">
    <w:name w:val="Подзаголовок Знак"/>
    <w:basedOn w:val="a0"/>
    <w:link w:val="afa"/>
    <w:rsid w:val="000223DC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FontStyle46">
    <w:name w:val="Font Style46"/>
    <w:rsid w:val="000223DC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022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0223DC"/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paragraph" w:customStyle="1" w:styleId="222">
    <w:name w:val="222"/>
    <w:basedOn w:val="a"/>
    <w:rsid w:val="000223DC"/>
    <w:pPr>
      <w:ind w:left="851"/>
    </w:pPr>
    <w:rPr>
      <w:rFonts w:ascii="Times New Roman CYR" w:hAnsi="Times New Roman CYR" w:cs="Times New Roman CYR"/>
      <w:sz w:val="20"/>
      <w:szCs w:val="20"/>
    </w:rPr>
  </w:style>
  <w:style w:type="paragraph" w:customStyle="1" w:styleId="211">
    <w:name w:val="Основной текст с отступом 21"/>
    <w:basedOn w:val="a"/>
    <w:rsid w:val="000223D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lang w:val="en-US"/>
    </w:rPr>
  </w:style>
  <w:style w:type="paragraph" w:customStyle="1" w:styleId="28">
    <w:name w:val="Обычный2"/>
    <w:rsid w:val="000223DC"/>
    <w:pPr>
      <w:widowControl w:val="0"/>
      <w:spacing w:after="0" w:line="340" w:lineRule="auto"/>
      <w:ind w:left="104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caption"/>
    <w:basedOn w:val="a"/>
    <w:next w:val="a"/>
    <w:qFormat/>
    <w:rsid w:val="000223DC"/>
    <w:pPr>
      <w:ind w:right="-6672"/>
      <w:jc w:val="both"/>
    </w:pPr>
    <w:rPr>
      <w:b/>
      <w:bCs/>
      <w:sz w:val="20"/>
      <w:szCs w:val="20"/>
    </w:rPr>
  </w:style>
  <w:style w:type="paragraph" w:styleId="afd">
    <w:name w:val="Plain Text"/>
    <w:basedOn w:val="a"/>
    <w:link w:val="afe"/>
    <w:rsid w:val="000223DC"/>
    <w:rPr>
      <w:rFonts w:ascii="Courier New" w:hAnsi="Courier New"/>
      <w:sz w:val="20"/>
      <w:szCs w:val="20"/>
      <w:lang w:val="x-none"/>
    </w:rPr>
  </w:style>
  <w:style w:type="character" w:customStyle="1" w:styleId="afe">
    <w:name w:val="Текст Знак"/>
    <w:basedOn w:val="a0"/>
    <w:link w:val="afd"/>
    <w:rsid w:val="000223D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Nonformat">
    <w:name w:val="ConsNonformat"/>
    <w:rsid w:val="000223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rsid w:val="000223DC"/>
    <w:rPr>
      <w:rFonts w:cs="Times New Roman"/>
      <w:color w:val="800080"/>
      <w:u w:val="single"/>
    </w:rPr>
  </w:style>
  <w:style w:type="character" w:customStyle="1" w:styleId="spanheaderlot21">
    <w:name w:val="span_header_lot_21"/>
    <w:rsid w:val="000223DC"/>
    <w:rPr>
      <w:rFonts w:cs="Times New Roman"/>
      <w:b/>
      <w:bCs/>
      <w:sz w:val="20"/>
      <w:szCs w:val="20"/>
    </w:rPr>
  </w:style>
  <w:style w:type="paragraph" w:styleId="29">
    <w:name w:val="List Bullet 2"/>
    <w:basedOn w:val="a"/>
    <w:autoRedefine/>
    <w:rsid w:val="000223DC"/>
    <w:pPr>
      <w:tabs>
        <w:tab w:val="num" w:pos="643"/>
      </w:tabs>
      <w:spacing w:after="60"/>
      <w:ind w:left="643" w:hanging="360"/>
      <w:jc w:val="both"/>
    </w:pPr>
  </w:style>
  <w:style w:type="paragraph" w:styleId="3c">
    <w:name w:val="List Bullet 3"/>
    <w:basedOn w:val="a"/>
    <w:autoRedefine/>
    <w:rsid w:val="000223DC"/>
    <w:pPr>
      <w:tabs>
        <w:tab w:val="num" w:pos="926"/>
      </w:tabs>
      <w:spacing w:after="60"/>
      <w:ind w:left="926" w:hanging="360"/>
      <w:jc w:val="both"/>
    </w:pPr>
  </w:style>
  <w:style w:type="paragraph" w:styleId="aff0">
    <w:name w:val="List Number"/>
    <w:basedOn w:val="a"/>
    <w:rsid w:val="000223DC"/>
    <w:pPr>
      <w:tabs>
        <w:tab w:val="num" w:pos="360"/>
      </w:tabs>
      <w:spacing w:after="60"/>
      <w:ind w:left="360" w:hanging="360"/>
      <w:jc w:val="both"/>
    </w:pPr>
  </w:style>
  <w:style w:type="paragraph" w:styleId="aff1">
    <w:name w:val="Note Heading"/>
    <w:basedOn w:val="a"/>
    <w:next w:val="a"/>
    <w:link w:val="aff2"/>
    <w:rsid w:val="000223DC"/>
    <w:pPr>
      <w:spacing w:after="60"/>
      <w:jc w:val="both"/>
    </w:pPr>
    <w:rPr>
      <w:lang w:val="x-none"/>
    </w:rPr>
  </w:style>
  <w:style w:type="character" w:customStyle="1" w:styleId="aff2">
    <w:name w:val="Заголовок записки Знак"/>
    <w:basedOn w:val="a0"/>
    <w:link w:val="aff1"/>
    <w:rsid w:val="00022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1">
    <w:name w:val="Style1"/>
    <w:basedOn w:val="a"/>
    <w:rsid w:val="000223DC"/>
    <w:pPr>
      <w:tabs>
        <w:tab w:val="num" w:pos="540"/>
      </w:tabs>
      <w:spacing w:before="480" w:after="240"/>
      <w:ind w:left="540" w:hanging="540"/>
      <w:jc w:val="center"/>
    </w:pPr>
    <w:rPr>
      <w:rFonts w:ascii="Arial" w:hAnsi="Arial" w:cs="Arial"/>
      <w:b/>
      <w:bCs/>
    </w:rPr>
  </w:style>
  <w:style w:type="paragraph" w:customStyle="1" w:styleId="Simlple">
    <w:name w:val="Simlple"/>
    <w:basedOn w:val="a"/>
    <w:rsid w:val="000223DC"/>
    <w:pPr>
      <w:spacing w:before="60" w:after="6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Simlple"/>
    <w:rsid w:val="000223DC"/>
    <w:pPr>
      <w:tabs>
        <w:tab w:val="num" w:pos="720"/>
      </w:tabs>
    </w:pPr>
  </w:style>
  <w:style w:type="paragraph" w:customStyle="1" w:styleId="Style3">
    <w:name w:val="Style3"/>
    <w:basedOn w:val="Simlple"/>
    <w:next w:val="Simlple"/>
    <w:rsid w:val="000223DC"/>
    <w:pPr>
      <w:tabs>
        <w:tab w:val="num" w:pos="720"/>
      </w:tabs>
      <w:ind w:firstLine="567"/>
    </w:pPr>
  </w:style>
  <w:style w:type="character" w:styleId="aff3">
    <w:name w:val="Strong"/>
    <w:uiPriority w:val="22"/>
    <w:qFormat/>
    <w:rsid w:val="000223DC"/>
    <w:rPr>
      <w:rFonts w:cs="Times New Roman"/>
      <w:b/>
      <w:bCs/>
    </w:rPr>
  </w:style>
  <w:style w:type="character" w:customStyle="1" w:styleId="71">
    <w:name w:val="Знак Знак7"/>
    <w:locked/>
    <w:rsid w:val="000223DC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d">
    <w:name w:val="Знак Знак3"/>
    <w:rsid w:val="000223DC"/>
    <w:rPr>
      <w:rFonts w:cs="Times New Roman"/>
      <w:b/>
      <w:bCs/>
      <w:i/>
      <w:iCs/>
      <w:snapToGrid w:val="0"/>
      <w:sz w:val="28"/>
      <w:szCs w:val="28"/>
    </w:rPr>
  </w:style>
  <w:style w:type="paragraph" w:customStyle="1" w:styleId="bulletin">
    <w:name w:val="bulletin"/>
    <w:basedOn w:val="24"/>
    <w:rsid w:val="000223DC"/>
    <w:pPr>
      <w:tabs>
        <w:tab w:val="clear" w:pos="720"/>
      </w:tabs>
      <w:autoSpaceDE/>
      <w:autoSpaceDN/>
      <w:adjustRightInd/>
      <w:spacing w:before="0"/>
      <w:ind w:left="0" w:firstLine="0"/>
      <w:jc w:val="left"/>
    </w:pPr>
    <w:rPr>
      <w:sz w:val="22"/>
      <w:szCs w:val="22"/>
      <w:lang w:eastAsia="en-US"/>
    </w:rPr>
  </w:style>
  <w:style w:type="paragraph" w:customStyle="1" w:styleId="ListBul2">
    <w:name w:val="ListBul2"/>
    <w:basedOn w:val="ac"/>
    <w:rsid w:val="000223DC"/>
    <w:pPr>
      <w:widowControl/>
      <w:tabs>
        <w:tab w:val="num" w:pos="360"/>
      </w:tabs>
      <w:spacing w:after="120"/>
      <w:ind w:left="360" w:hanging="360"/>
      <w:jc w:val="left"/>
    </w:pPr>
    <w:rPr>
      <w:rFonts w:ascii="Arial" w:hAnsi="Arial" w:cs="Arial"/>
      <w:color w:val="auto"/>
      <w:sz w:val="20"/>
      <w:szCs w:val="20"/>
      <w:lang w:eastAsia="en-US"/>
    </w:rPr>
  </w:style>
  <w:style w:type="paragraph" w:customStyle="1" w:styleId="110">
    <w:name w:val="1Æ10"/>
    <w:basedOn w:val="a"/>
    <w:rsid w:val="000223DC"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53">
    <w:name w:val="Знак Знак5"/>
    <w:rsid w:val="000223DC"/>
    <w:rPr>
      <w:rFonts w:cs="Times New Roman"/>
      <w:sz w:val="24"/>
      <w:szCs w:val="24"/>
    </w:rPr>
  </w:style>
  <w:style w:type="paragraph" w:customStyle="1" w:styleId="15">
    <w:name w:val="Абзац списка1"/>
    <w:basedOn w:val="a"/>
    <w:rsid w:val="000223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3">
    <w:name w:val="Знак Знак4"/>
    <w:rsid w:val="000223DC"/>
    <w:rPr>
      <w:rFonts w:cs="Times New Roman"/>
      <w:b/>
      <w:bCs/>
      <w:sz w:val="28"/>
      <w:szCs w:val="28"/>
    </w:rPr>
  </w:style>
  <w:style w:type="paragraph" w:styleId="aff4">
    <w:name w:val="Body Text First Indent"/>
    <w:basedOn w:val="a3"/>
    <w:link w:val="aff5"/>
    <w:rsid w:val="000223DC"/>
    <w:pPr>
      <w:spacing w:after="120"/>
      <w:ind w:firstLine="210"/>
      <w:jc w:val="left"/>
    </w:pPr>
    <w:rPr>
      <w:sz w:val="20"/>
      <w:szCs w:val="20"/>
    </w:rPr>
  </w:style>
  <w:style w:type="character" w:customStyle="1" w:styleId="aff5">
    <w:name w:val="Красная строка Знак"/>
    <w:basedOn w:val="a4"/>
    <w:link w:val="aff4"/>
    <w:rsid w:val="000223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6">
    <w:name w:val="List"/>
    <w:basedOn w:val="a"/>
    <w:rsid w:val="000223DC"/>
    <w:pPr>
      <w:ind w:left="283" w:hanging="283"/>
    </w:pPr>
    <w:rPr>
      <w:sz w:val="20"/>
      <w:szCs w:val="20"/>
      <w:lang w:val="en-GB"/>
    </w:rPr>
  </w:style>
  <w:style w:type="paragraph" w:styleId="2a">
    <w:name w:val="Body Text First Indent 2"/>
    <w:basedOn w:val="a8"/>
    <w:link w:val="2b"/>
    <w:rsid w:val="000223DC"/>
    <w:pPr>
      <w:numPr>
        <w:ilvl w:val="0"/>
      </w:numPr>
      <w:tabs>
        <w:tab w:val="clear" w:pos="1080"/>
        <w:tab w:val="num" w:pos="0"/>
      </w:tabs>
      <w:spacing w:after="120"/>
      <w:ind w:left="283" w:firstLine="210"/>
      <w:jc w:val="left"/>
    </w:pPr>
    <w:rPr>
      <w:sz w:val="20"/>
      <w:szCs w:val="20"/>
      <w:lang w:val="en-GB"/>
    </w:rPr>
  </w:style>
  <w:style w:type="character" w:customStyle="1" w:styleId="2b">
    <w:name w:val="Красная строка 2 Знак"/>
    <w:basedOn w:val="a9"/>
    <w:link w:val="2a"/>
    <w:rsid w:val="000223D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2c">
    <w:name w:val="ШТ Назв.2"/>
    <w:basedOn w:val="a"/>
    <w:rsid w:val="000223DC"/>
    <w:pPr>
      <w:spacing w:before="60"/>
      <w:jc w:val="center"/>
    </w:pPr>
    <w:rPr>
      <w:b/>
      <w:bCs/>
      <w:noProof/>
      <w:lang w:val="en-US" w:eastAsia="en-US"/>
    </w:rPr>
  </w:style>
  <w:style w:type="character" w:customStyle="1" w:styleId="2d">
    <w:name w:val="Знак2 Знак Знак"/>
    <w:rsid w:val="000223DC"/>
    <w:rPr>
      <w:rFonts w:cs="Times New Roman"/>
      <w:sz w:val="24"/>
      <w:szCs w:val="24"/>
    </w:rPr>
  </w:style>
  <w:style w:type="paragraph" w:customStyle="1" w:styleId="style4">
    <w:name w:val="style4"/>
    <w:basedOn w:val="a"/>
    <w:rsid w:val="000223DC"/>
    <w:pPr>
      <w:spacing w:before="100" w:beforeAutospacing="1" w:after="100" w:afterAutospacing="1"/>
    </w:pPr>
  </w:style>
  <w:style w:type="character" w:customStyle="1" w:styleId="BodyTextIndentChar1">
    <w:name w:val="Body Text Indent Char1"/>
    <w:locked/>
    <w:rsid w:val="000223DC"/>
    <w:rPr>
      <w:rFonts w:cs="Times New Roman"/>
      <w:lang w:val="ru-RU" w:eastAsia="ru-RU"/>
    </w:rPr>
  </w:style>
  <w:style w:type="character" w:customStyle="1" w:styleId="text">
    <w:name w:val="text"/>
    <w:rsid w:val="000223DC"/>
    <w:rPr>
      <w:rFonts w:cs="Times New Roman"/>
    </w:rPr>
  </w:style>
  <w:style w:type="character" w:customStyle="1" w:styleId="62">
    <w:name w:val="Знак Знак6"/>
    <w:locked/>
    <w:rsid w:val="000223DC"/>
    <w:rPr>
      <w:rFonts w:cs="Times New Roman"/>
      <w:sz w:val="24"/>
      <w:szCs w:val="24"/>
      <w:lang w:val="ru-RU" w:eastAsia="ru-RU"/>
    </w:rPr>
  </w:style>
  <w:style w:type="character" w:customStyle="1" w:styleId="2e">
    <w:name w:val="Знак Знак2"/>
    <w:locked/>
    <w:rsid w:val="000223DC"/>
    <w:rPr>
      <w:rFonts w:cs="Times New Roman"/>
      <w:sz w:val="24"/>
      <w:szCs w:val="24"/>
      <w:lang w:val="ru-RU" w:eastAsia="ru-RU"/>
    </w:rPr>
  </w:style>
  <w:style w:type="character" w:customStyle="1" w:styleId="aff7">
    <w:name w:val="Знак Знак"/>
    <w:locked/>
    <w:rsid w:val="000223DC"/>
    <w:rPr>
      <w:rFonts w:cs="Times New Roman"/>
      <w:b/>
      <w:bCs/>
      <w:i/>
      <w:iCs/>
      <w:snapToGrid w:val="0"/>
      <w:sz w:val="28"/>
      <w:szCs w:val="28"/>
      <w:lang w:val="ru-RU" w:eastAsia="ru-RU"/>
    </w:rPr>
  </w:style>
  <w:style w:type="character" w:customStyle="1" w:styleId="16">
    <w:name w:val="Знак Знак1"/>
    <w:locked/>
    <w:rsid w:val="000223DC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212">
    <w:name w:val="Знак2 Знак Знак1"/>
    <w:locked/>
    <w:rsid w:val="000223DC"/>
    <w:rPr>
      <w:rFonts w:cs="Times New Roman"/>
      <w:sz w:val="24"/>
      <w:szCs w:val="24"/>
      <w:lang w:val="ru-RU" w:eastAsia="ru-RU"/>
    </w:rPr>
  </w:style>
  <w:style w:type="character" w:customStyle="1" w:styleId="710">
    <w:name w:val="Знак Знак71"/>
    <w:locked/>
    <w:rsid w:val="000223DC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10">
    <w:name w:val="Знак Знак31"/>
    <w:rsid w:val="000223DC"/>
    <w:rPr>
      <w:rFonts w:cs="Times New Roman"/>
      <w:b/>
      <w:bCs/>
      <w:i/>
      <w:iCs/>
      <w:snapToGrid w:val="0"/>
      <w:sz w:val="28"/>
      <w:szCs w:val="28"/>
    </w:rPr>
  </w:style>
  <w:style w:type="character" w:customStyle="1" w:styleId="510">
    <w:name w:val="Знак Знак51"/>
    <w:rsid w:val="000223DC"/>
    <w:rPr>
      <w:rFonts w:cs="Times New Roman"/>
      <w:sz w:val="24"/>
      <w:szCs w:val="24"/>
    </w:rPr>
  </w:style>
  <w:style w:type="character" w:customStyle="1" w:styleId="410">
    <w:name w:val="Знак Знак41"/>
    <w:rsid w:val="000223DC"/>
    <w:rPr>
      <w:rFonts w:cs="Times New Roman"/>
      <w:b/>
      <w:bCs/>
      <w:sz w:val="28"/>
      <w:szCs w:val="28"/>
    </w:rPr>
  </w:style>
  <w:style w:type="character" w:customStyle="1" w:styleId="220">
    <w:name w:val="Знак2 Знак Знак2"/>
    <w:rsid w:val="000223DC"/>
    <w:rPr>
      <w:rFonts w:cs="Times New Roman"/>
      <w:sz w:val="24"/>
      <w:szCs w:val="24"/>
    </w:rPr>
  </w:style>
  <w:style w:type="character" w:styleId="aff8">
    <w:name w:val="Emphasis"/>
    <w:qFormat/>
    <w:rsid w:val="000223DC"/>
    <w:rPr>
      <w:rFonts w:cs="Times New Roman"/>
      <w:i/>
      <w:iCs/>
    </w:rPr>
  </w:style>
  <w:style w:type="paragraph" w:customStyle="1" w:styleId="desc2">
    <w:name w:val="desc2"/>
    <w:basedOn w:val="a"/>
    <w:rsid w:val="000223DC"/>
    <w:pPr>
      <w:spacing w:before="100" w:beforeAutospacing="1" w:after="100" w:afterAutospacing="1"/>
    </w:pPr>
  </w:style>
  <w:style w:type="character" w:customStyle="1" w:styleId="ter">
    <w:name w:val="ter"/>
    <w:rsid w:val="000223DC"/>
    <w:rPr>
      <w:rFonts w:cs="Times New Roman"/>
    </w:rPr>
  </w:style>
  <w:style w:type="character" w:customStyle="1" w:styleId="nobr">
    <w:name w:val="nobr"/>
    <w:rsid w:val="000223DC"/>
    <w:rPr>
      <w:rFonts w:cs="Times New Roman"/>
    </w:rPr>
  </w:style>
  <w:style w:type="character" w:customStyle="1" w:styleId="2110">
    <w:name w:val="Знак2 Знак Знак11"/>
    <w:rsid w:val="000223DC"/>
    <w:rPr>
      <w:rFonts w:cs="Times New Roman"/>
      <w:sz w:val="24"/>
      <w:szCs w:val="24"/>
      <w:lang w:val="ru-RU" w:eastAsia="ru-RU"/>
    </w:rPr>
  </w:style>
  <w:style w:type="paragraph" w:customStyle="1" w:styleId="112">
    <w:name w:val="Обычный + 11 пт"/>
    <w:aliases w:val="полужирный,Серый 100%"/>
    <w:basedOn w:val="a"/>
    <w:rsid w:val="000223DC"/>
    <w:pPr>
      <w:jc w:val="center"/>
      <w:outlineLvl w:val="1"/>
    </w:pPr>
    <w:rPr>
      <w:b/>
      <w:bCs/>
      <w:color w:val="333333"/>
      <w:sz w:val="22"/>
      <w:szCs w:val="22"/>
    </w:rPr>
  </w:style>
  <w:style w:type="character" w:customStyle="1" w:styleId="120">
    <w:name w:val="Знак Знак12"/>
    <w:locked/>
    <w:rsid w:val="000223D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3">
    <w:name w:val="Знак Знак11"/>
    <w:locked/>
    <w:rsid w:val="000223D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00">
    <w:name w:val="Знак Знак10"/>
    <w:rsid w:val="000223D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label">
    <w:name w:val="label"/>
    <w:rsid w:val="000223DC"/>
    <w:rPr>
      <w:rFonts w:cs="Times New Roman"/>
    </w:rPr>
  </w:style>
  <w:style w:type="paragraph" w:customStyle="1" w:styleId="aff9">
    <w:name w:val="Знак Знак Знак Знак"/>
    <w:basedOn w:val="a"/>
    <w:rsid w:val="000223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Обычный.Нормальный абзац"/>
    <w:rsid w:val="000223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1">
    <w:name w:val="Основной текст с отступом 211"/>
    <w:basedOn w:val="a"/>
    <w:rsid w:val="000223DC"/>
    <w:pPr>
      <w:suppressAutoHyphens/>
      <w:ind w:left="426"/>
    </w:pPr>
    <w:rPr>
      <w:lang w:eastAsia="ar-SA"/>
    </w:rPr>
  </w:style>
  <w:style w:type="paragraph" w:customStyle="1" w:styleId="Heading">
    <w:name w:val="Heading"/>
    <w:rsid w:val="000223DC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har">
    <w:name w:val="Char Знак Знак"/>
    <w:basedOn w:val="a"/>
    <w:rsid w:val="000223D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nformat">
    <w:name w:val="ConsPlusNonformat"/>
    <w:rsid w:val="000223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2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223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Абзац списка2"/>
    <w:basedOn w:val="a"/>
    <w:rsid w:val="000223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a"/>
    <w:rsid w:val="000223DC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fb">
    <w:name w:val="Balloon Text"/>
    <w:basedOn w:val="a"/>
    <w:link w:val="affc"/>
    <w:uiPriority w:val="99"/>
    <w:rsid w:val="000223DC"/>
    <w:rPr>
      <w:rFonts w:ascii="Segoe UI" w:hAnsi="Segoe UI"/>
      <w:sz w:val="18"/>
      <w:szCs w:val="18"/>
      <w:lang w:val="x-none"/>
    </w:rPr>
  </w:style>
  <w:style w:type="character" w:customStyle="1" w:styleId="affc">
    <w:name w:val="Текст выноски Знак"/>
    <w:basedOn w:val="a0"/>
    <w:link w:val="affb"/>
    <w:uiPriority w:val="99"/>
    <w:rsid w:val="000223DC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fd">
    <w:name w:val="List Paragraph"/>
    <w:basedOn w:val="a"/>
    <w:link w:val="affe"/>
    <w:uiPriority w:val="34"/>
    <w:qFormat/>
    <w:rsid w:val="000223DC"/>
    <w:pPr>
      <w:ind w:left="720"/>
      <w:contextualSpacing/>
    </w:pPr>
    <w:rPr>
      <w:lang w:val="x-none" w:eastAsia="x-none"/>
    </w:rPr>
  </w:style>
  <w:style w:type="character" w:styleId="afff">
    <w:name w:val="annotation reference"/>
    <w:rsid w:val="000223DC"/>
    <w:rPr>
      <w:sz w:val="16"/>
      <w:szCs w:val="16"/>
    </w:rPr>
  </w:style>
  <w:style w:type="paragraph" w:styleId="afff0">
    <w:name w:val="annotation text"/>
    <w:basedOn w:val="a"/>
    <w:link w:val="afff1"/>
    <w:rsid w:val="000223DC"/>
    <w:rPr>
      <w:sz w:val="20"/>
      <w:szCs w:val="20"/>
      <w:lang w:val="x-none"/>
    </w:rPr>
  </w:style>
  <w:style w:type="character" w:customStyle="1" w:styleId="afff1">
    <w:name w:val="Текст примечания Знак"/>
    <w:basedOn w:val="a0"/>
    <w:link w:val="afff0"/>
    <w:rsid w:val="000223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f2">
    <w:name w:val="annotation subject"/>
    <w:basedOn w:val="afff0"/>
    <w:next w:val="afff0"/>
    <w:link w:val="afff3"/>
    <w:rsid w:val="000223DC"/>
    <w:rPr>
      <w:b/>
      <w:bCs/>
    </w:rPr>
  </w:style>
  <w:style w:type="character" w:customStyle="1" w:styleId="afff3">
    <w:name w:val="Тема примечания Знак"/>
    <w:basedOn w:val="afff1"/>
    <w:link w:val="afff2"/>
    <w:rsid w:val="000223D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styleId="afff4">
    <w:name w:val="footnote reference"/>
    <w:rsid w:val="000223DC"/>
    <w:rPr>
      <w:vertAlign w:val="superscript"/>
    </w:rPr>
  </w:style>
  <w:style w:type="paragraph" w:styleId="afff5">
    <w:name w:val="endnote text"/>
    <w:basedOn w:val="a"/>
    <w:link w:val="afff6"/>
    <w:rsid w:val="000223DC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rsid w:val="000223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7">
    <w:name w:val="endnote reference"/>
    <w:rsid w:val="000223DC"/>
    <w:rPr>
      <w:vertAlign w:val="superscript"/>
    </w:rPr>
  </w:style>
  <w:style w:type="paragraph" w:styleId="afff8">
    <w:name w:val="No Spacing"/>
    <w:qFormat/>
    <w:rsid w:val="000223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2f0"/>
    <w:rsid w:val="000223D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11ptNotBoldSpacing0pt">
    <w:name w:val="Body text + 11 pt;Not Bold;Spacing 0 pt"/>
    <w:rsid w:val="000223D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1ptNotBoldItalicSpacing0pt">
    <w:name w:val="Body text + 11 pt;Not Bold;Italic;Spacing 0 pt"/>
    <w:rsid w:val="000223DC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f0">
    <w:name w:val="Основной текст2"/>
    <w:basedOn w:val="a"/>
    <w:link w:val="Bodytext"/>
    <w:rsid w:val="000223DC"/>
    <w:pPr>
      <w:widowControl w:val="0"/>
      <w:shd w:val="clear" w:color="auto" w:fill="FFFFFF"/>
      <w:spacing w:after="300" w:line="324" w:lineRule="exact"/>
      <w:jc w:val="center"/>
    </w:pPr>
    <w:rPr>
      <w:b/>
      <w:bCs/>
      <w:spacing w:val="10"/>
      <w:sz w:val="22"/>
      <w:szCs w:val="22"/>
      <w:lang w:eastAsia="en-US"/>
    </w:rPr>
  </w:style>
  <w:style w:type="table" w:styleId="afff9">
    <w:name w:val="Table Grid"/>
    <w:basedOn w:val="a1"/>
    <w:uiPriority w:val="59"/>
    <w:rsid w:val="000223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0223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nt6">
    <w:name w:val="font6"/>
    <w:basedOn w:val="a"/>
    <w:rsid w:val="000223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0223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0223D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0223DC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"/>
    <w:rsid w:val="000223D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1">
    <w:name w:val="font11"/>
    <w:basedOn w:val="a"/>
    <w:rsid w:val="000223D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22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23DC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rmattext">
    <w:name w:val="formattext"/>
    <w:basedOn w:val="a"/>
    <w:rsid w:val="000223DC"/>
    <w:pPr>
      <w:spacing w:before="100" w:beforeAutospacing="1" w:after="100" w:afterAutospacing="1"/>
    </w:pPr>
  </w:style>
  <w:style w:type="character" w:customStyle="1" w:styleId="affe">
    <w:name w:val="Абзац списка Знак"/>
    <w:link w:val="affd"/>
    <w:uiPriority w:val="34"/>
    <w:locked/>
    <w:rsid w:val="000223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a">
    <w:name w:val=" Знак Знак Знак Знак"/>
    <w:basedOn w:val="a"/>
    <w:rsid w:val="000223D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7">
    <w:name w:val="1"/>
    <w:basedOn w:val="a"/>
    <w:rsid w:val="000223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roperty-title">
    <w:name w:val="property-title"/>
    <w:rsid w:val="000223DC"/>
  </w:style>
  <w:style w:type="character" w:customStyle="1" w:styleId="label-black">
    <w:name w:val="label-black"/>
    <w:rsid w:val="000223DC"/>
  </w:style>
  <w:style w:type="character" w:customStyle="1" w:styleId="grey">
    <w:name w:val="grey"/>
    <w:rsid w:val="000223DC"/>
  </w:style>
  <w:style w:type="character" w:customStyle="1" w:styleId="FontStyle13">
    <w:name w:val="Font Style13"/>
    <w:rsid w:val="000223DC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rsid w:val="000223DC"/>
  </w:style>
  <w:style w:type="paragraph" w:customStyle="1" w:styleId="Default">
    <w:name w:val="Default"/>
    <w:rsid w:val="000223D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customStyle="1" w:styleId="bold">
    <w:name w:val="bold"/>
    <w:rsid w:val="000223DC"/>
  </w:style>
  <w:style w:type="character" w:customStyle="1" w:styleId="info-blockchars-list-item-value">
    <w:name w:val="info-block__chars-list-item-value"/>
    <w:uiPriority w:val="99"/>
    <w:rsid w:val="000223DC"/>
    <w:rPr>
      <w:rFonts w:cs="Times New Roman"/>
    </w:rPr>
  </w:style>
  <w:style w:type="paragraph" w:customStyle="1" w:styleId="text-sm">
    <w:name w:val="text-sm"/>
    <w:basedOn w:val="a"/>
    <w:uiPriority w:val="99"/>
    <w:rsid w:val="000223DC"/>
    <w:pPr>
      <w:spacing w:before="100" w:beforeAutospacing="1" w:after="100" w:afterAutospacing="1"/>
    </w:pPr>
  </w:style>
  <w:style w:type="paragraph" w:customStyle="1" w:styleId="3e">
    <w:name w:val="Абзац списка3"/>
    <w:basedOn w:val="a"/>
    <w:rsid w:val="000223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ack11">
    <w:name w:val="black11"/>
    <w:rsid w:val="000223DC"/>
  </w:style>
  <w:style w:type="character" w:customStyle="1" w:styleId="FontStyle11">
    <w:name w:val="Font Style11"/>
    <w:uiPriority w:val="99"/>
    <w:rsid w:val="000223DC"/>
    <w:rPr>
      <w:rFonts w:ascii="Times New Roman" w:hAnsi="Times New Roman" w:cs="Times New Roman"/>
      <w:sz w:val="22"/>
      <w:szCs w:val="22"/>
    </w:rPr>
  </w:style>
  <w:style w:type="character" w:customStyle="1" w:styleId="steelgrades">
    <w:name w:val="steelgrades"/>
    <w:rsid w:val="000223DC"/>
  </w:style>
  <w:style w:type="paragraph" w:customStyle="1" w:styleId="topleveltextimage">
    <w:name w:val="topleveltext image"/>
    <w:basedOn w:val="a"/>
    <w:rsid w:val="000223DC"/>
    <w:pPr>
      <w:spacing w:before="100" w:beforeAutospacing="1" w:after="100" w:afterAutospacing="1"/>
    </w:pPr>
    <w:rPr>
      <w:rFonts w:ascii="Calibri" w:hAnsi="Calibri"/>
    </w:rPr>
  </w:style>
  <w:style w:type="character" w:customStyle="1" w:styleId="ecattext">
    <w:name w:val="ecattext"/>
    <w:rsid w:val="0002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1398</Words>
  <Characters>7969</Characters>
  <Application>Microsoft Office Word</Application>
  <DocSecurity>0</DocSecurity>
  <Lines>66</Lines>
  <Paragraphs>18</Paragraphs>
  <ScaleCrop>false</ScaleCrop>
  <Company>diakov.net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2021-06-25T09:39:00Z</dcterms:created>
  <dcterms:modified xsi:type="dcterms:W3CDTF">2021-06-25T09:43:00Z</dcterms:modified>
</cp:coreProperties>
</file>